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FA4" w14:textId="77777777" w:rsidR="009D6535" w:rsidRPr="00E9011F" w:rsidRDefault="000E19DB">
      <w:pPr>
        <w:pStyle w:val="Style1"/>
        <w:widowControl/>
        <w:spacing w:before="67"/>
        <w:ind w:left="1843" w:right="1834"/>
        <w:rPr>
          <w:rStyle w:val="FontStyle11"/>
          <w:sz w:val="24"/>
          <w:szCs w:val="24"/>
          <w:lang w:val="en-US"/>
        </w:rPr>
      </w:pPr>
      <w:r w:rsidRPr="00E9011F">
        <w:rPr>
          <w:rStyle w:val="FontStyle11"/>
          <w:sz w:val="24"/>
          <w:szCs w:val="24"/>
          <w:lang w:val="en-US"/>
        </w:rPr>
        <w:t xml:space="preserve">Review form / </w:t>
      </w:r>
      <w:proofErr w:type="spellStart"/>
      <w:r w:rsidR="00451054" w:rsidRPr="00E9011F">
        <w:rPr>
          <w:rStyle w:val="FontStyle11"/>
          <w:sz w:val="24"/>
          <w:szCs w:val="24"/>
          <w:lang w:val="en-US"/>
        </w:rPr>
        <w:t>Formularz</w:t>
      </w:r>
      <w:proofErr w:type="spellEnd"/>
      <w:r w:rsidR="002E08DD">
        <w:rPr>
          <w:rStyle w:val="FontStyle11"/>
          <w:sz w:val="24"/>
          <w:szCs w:val="24"/>
          <w:lang w:val="en-US"/>
        </w:rPr>
        <w:t xml:space="preserve"> </w:t>
      </w:r>
      <w:proofErr w:type="spellStart"/>
      <w:r w:rsidR="00451054" w:rsidRPr="00E9011F">
        <w:rPr>
          <w:rStyle w:val="FontStyle11"/>
          <w:sz w:val="24"/>
          <w:szCs w:val="24"/>
          <w:lang w:val="en-US"/>
        </w:rPr>
        <w:t>recenzji</w:t>
      </w:r>
      <w:proofErr w:type="spellEnd"/>
    </w:p>
    <w:p w14:paraId="154599FB" w14:textId="77777777" w:rsidR="0017189D" w:rsidRPr="00E9011F" w:rsidRDefault="00867542">
      <w:pPr>
        <w:pStyle w:val="Style1"/>
        <w:widowControl/>
        <w:spacing w:before="67"/>
        <w:ind w:left="1843" w:right="1834"/>
        <w:rPr>
          <w:rStyle w:val="FontStyle12"/>
          <w:b w:val="0"/>
          <w:bCs w:val="0"/>
          <w:sz w:val="24"/>
          <w:szCs w:val="24"/>
          <w:lang w:val="en-US"/>
        </w:rPr>
      </w:pPr>
      <w:r w:rsidRPr="00E9011F">
        <w:rPr>
          <w:rStyle w:val="FontStyle12"/>
          <w:b w:val="0"/>
          <w:bCs w:val="0"/>
          <w:sz w:val="24"/>
          <w:szCs w:val="24"/>
          <w:lang w:val="en-US"/>
        </w:rPr>
        <w:t xml:space="preserve">Studia </w:t>
      </w:r>
      <w:proofErr w:type="spellStart"/>
      <w:r w:rsidRPr="00E9011F">
        <w:rPr>
          <w:rStyle w:val="FontStyle12"/>
          <w:b w:val="0"/>
          <w:bCs w:val="0"/>
          <w:sz w:val="24"/>
          <w:szCs w:val="24"/>
          <w:lang w:val="en-US"/>
        </w:rPr>
        <w:t>Iuridica</w:t>
      </w:r>
      <w:proofErr w:type="spellEnd"/>
      <w:r w:rsidRPr="00E9011F">
        <w:rPr>
          <w:rStyle w:val="FontStyle12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E9011F">
        <w:rPr>
          <w:rStyle w:val="FontStyle12"/>
          <w:b w:val="0"/>
          <w:bCs w:val="0"/>
          <w:sz w:val="24"/>
          <w:szCs w:val="24"/>
          <w:lang w:val="en-US"/>
        </w:rPr>
        <w:t>Lublinensia</w:t>
      </w:r>
      <w:proofErr w:type="spellEnd"/>
      <w:r w:rsidRPr="00E9011F">
        <w:rPr>
          <w:rStyle w:val="FontStyle12"/>
          <w:b w:val="0"/>
          <w:bCs w:val="0"/>
          <w:sz w:val="24"/>
          <w:szCs w:val="24"/>
          <w:lang w:val="en-US"/>
        </w:rPr>
        <w:t xml:space="preserve"> </w:t>
      </w:r>
    </w:p>
    <w:p w14:paraId="2A30E147" w14:textId="77777777" w:rsidR="0017189D" w:rsidRPr="00E9011F" w:rsidRDefault="0017189D">
      <w:pPr>
        <w:pStyle w:val="Style4"/>
        <w:widowControl/>
        <w:spacing w:line="240" w:lineRule="exact"/>
        <w:rPr>
          <w:lang w:val="en-US"/>
        </w:rPr>
      </w:pPr>
    </w:p>
    <w:p w14:paraId="303F2DA2" w14:textId="77777777" w:rsidR="0017189D" w:rsidRPr="00E9011F" w:rsidRDefault="0017189D">
      <w:pPr>
        <w:pStyle w:val="Style4"/>
        <w:widowControl/>
        <w:spacing w:line="240" w:lineRule="exact"/>
        <w:rPr>
          <w:lang w:val="en-US"/>
        </w:rPr>
      </w:pPr>
    </w:p>
    <w:p w14:paraId="02C670F7" w14:textId="77777777" w:rsidR="0017189D" w:rsidRPr="00E9011F" w:rsidRDefault="00462313">
      <w:pPr>
        <w:pStyle w:val="Style4"/>
        <w:widowControl/>
        <w:spacing w:before="48" w:line="240" w:lineRule="auto"/>
        <w:rPr>
          <w:rStyle w:val="FontStyle13"/>
          <w:b w:val="0"/>
          <w:bCs w:val="0"/>
          <w:sz w:val="24"/>
          <w:szCs w:val="24"/>
          <w:lang w:val="en-US"/>
        </w:rPr>
      </w:pPr>
      <w:r w:rsidRPr="00E9011F">
        <w:rPr>
          <w:rStyle w:val="FontStyle13"/>
          <w:i/>
          <w:iCs/>
          <w:sz w:val="24"/>
          <w:szCs w:val="24"/>
          <w:lang w:val="en-US"/>
        </w:rPr>
        <w:t xml:space="preserve">Title of the </w:t>
      </w:r>
      <w:r w:rsidR="00C46E02">
        <w:rPr>
          <w:rStyle w:val="FontStyle13"/>
          <w:i/>
          <w:iCs/>
          <w:sz w:val="24"/>
          <w:szCs w:val="24"/>
          <w:lang w:val="en-US"/>
        </w:rPr>
        <w:t>manuscript</w:t>
      </w:r>
      <w:r w:rsidRPr="00E9011F">
        <w:rPr>
          <w:rStyle w:val="FontStyle13"/>
          <w:sz w:val="24"/>
          <w:szCs w:val="24"/>
          <w:lang w:val="en-US"/>
        </w:rPr>
        <w:t xml:space="preserve"> / </w:t>
      </w:r>
      <w:proofErr w:type="spellStart"/>
      <w:r w:rsidR="00451054" w:rsidRPr="00E9011F">
        <w:rPr>
          <w:rStyle w:val="FontStyle13"/>
          <w:b w:val="0"/>
          <w:bCs w:val="0"/>
          <w:sz w:val="24"/>
          <w:szCs w:val="24"/>
          <w:lang w:val="en-US"/>
        </w:rPr>
        <w:t>Tytuł</w:t>
      </w:r>
      <w:proofErr w:type="spellEnd"/>
      <w:r w:rsidR="002E08DD">
        <w:rPr>
          <w:rStyle w:val="FontStyle13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C46E02">
        <w:rPr>
          <w:rStyle w:val="FontStyle13"/>
          <w:b w:val="0"/>
          <w:bCs w:val="0"/>
          <w:sz w:val="24"/>
          <w:szCs w:val="24"/>
          <w:lang w:val="en-US"/>
        </w:rPr>
        <w:t>manuskryptu</w:t>
      </w:r>
      <w:proofErr w:type="spellEnd"/>
    </w:p>
    <w:p w14:paraId="11E86C0B" w14:textId="77777777" w:rsidR="0017189D" w:rsidRPr="00E9011F" w:rsidRDefault="0017189D">
      <w:pPr>
        <w:pStyle w:val="Style3"/>
        <w:widowControl/>
        <w:spacing w:line="240" w:lineRule="exact"/>
        <w:jc w:val="both"/>
        <w:rPr>
          <w:lang w:val="en-US"/>
        </w:rPr>
      </w:pPr>
    </w:p>
    <w:p w14:paraId="0A835B8B" w14:textId="77777777" w:rsidR="00EF4714" w:rsidRPr="00EF4714" w:rsidRDefault="00EF4714" w:rsidP="00EF4714">
      <w:pPr>
        <w:pStyle w:val="Nagwek1"/>
        <w:jc w:val="both"/>
        <w:rPr>
          <w:rFonts w:ascii="Times" w:hAnsi="Times"/>
          <w:b/>
          <w:bCs/>
          <w:i/>
          <w:color w:val="auto"/>
          <w:sz w:val="24"/>
          <w:szCs w:val="24"/>
        </w:rPr>
      </w:pPr>
      <w:r w:rsidRPr="00EF4714">
        <w:rPr>
          <w:rFonts w:ascii="Times" w:hAnsi="Times"/>
          <w:b/>
          <w:bCs/>
          <w:color w:val="auto"/>
          <w:sz w:val="24"/>
          <w:szCs w:val="24"/>
        </w:rPr>
        <w:t xml:space="preserve">Prawne uwarunkowania interwencji zbrojnej w koncepcji </w:t>
      </w:r>
      <w:proofErr w:type="spellStart"/>
      <w:r w:rsidRPr="00EF4714">
        <w:rPr>
          <w:rFonts w:ascii="Times" w:hAnsi="Times"/>
          <w:b/>
          <w:bCs/>
          <w:i/>
          <w:color w:val="auto"/>
          <w:sz w:val="24"/>
          <w:szCs w:val="24"/>
        </w:rPr>
        <w:t>Responsibility</w:t>
      </w:r>
      <w:proofErr w:type="spellEnd"/>
      <w:r w:rsidRPr="00EF4714">
        <w:rPr>
          <w:rFonts w:ascii="Times" w:hAnsi="Times"/>
          <w:b/>
          <w:bCs/>
          <w:i/>
          <w:color w:val="auto"/>
          <w:sz w:val="24"/>
          <w:szCs w:val="24"/>
        </w:rPr>
        <w:t xml:space="preserve"> to </w:t>
      </w:r>
      <w:proofErr w:type="spellStart"/>
      <w:r w:rsidRPr="00EF4714">
        <w:rPr>
          <w:rFonts w:ascii="Times" w:hAnsi="Times"/>
          <w:b/>
          <w:bCs/>
          <w:i/>
          <w:color w:val="auto"/>
          <w:sz w:val="24"/>
          <w:szCs w:val="24"/>
        </w:rPr>
        <w:t>Protect</w:t>
      </w:r>
      <w:proofErr w:type="spellEnd"/>
      <w:r w:rsidRPr="00EF4714">
        <w:rPr>
          <w:rFonts w:ascii="Times" w:hAnsi="Times"/>
          <w:b/>
          <w:bCs/>
          <w:i/>
          <w:color w:val="auto"/>
          <w:sz w:val="24"/>
          <w:szCs w:val="24"/>
        </w:rPr>
        <w:t xml:space="preserve">. </w:t>
      </w:r>
      <w:r w:rsidRPr="00EF4714">
        <w:rPr>
          <w:rFonts w:ascii="Times" w:hAnsi="Times"/>
          <w:b/>
          <w:bCs/>
          <w:color w:val="auto"/>
          <w:sz w:val="24"/>
          <w:szCs w:val="24"/>
        </w:rPr>
        <w:t xml:space="preserve">Uwagi </w:t>
      </w:r>
      <w:r w:rsidRPr="00EF4714">
        <w:rPr>
          <w:rFonts w:ascii="Times" w:hAnsi="Times"/>
          <w:b/>
          <w:bCs/>
          <w:i/>
          <w:color w:val="auto"/>
          <w:sz w:val="24"/>
          <w:szCs w:val="24"/>
        </w:rPr>
        <w:t xml:space="preserve">de lege lata </w:t>
      </w:r>
      <w:r w:rsidRPr="00EF4714">
        <w:rPr>
          <w:rFonts w:ascii="Times" w:hAnsi="Times"/>
          <w:b/>
          <w:bCs/>
          <w:color w:val="auto"/>
          <w:sz w:val="24"/>
          <w:szCs w:val="24"/>
        </w:rPr>
        <w:t xml:space="preserve">i </w:t>
      </w:r>
      <w:r w:rsidRPr="00EF4714">
        <w:rPr>
          <w:rFonts w:ascii="Times" w:hAnsi="Times"/>
          <w:b/>
          <w:bCs/>
          <w:i/>
          <w:color w:val="auto"/>
          <w:sz w:val="24"/>
          <w:szCs w:val="24"/>
        </w:rPr>
        <w:t xml:space="preserve">de lege </w:t>
      </w:r>
      <w:proofErr w:type="spellStart"/>
      <w:r w:rsidRPr="00EF4714">
        <w:rPr>
          <w:rFonts w:ascii="Times" w:hAnsi="Times"/>
          <w:b/>
          <w:bCs/>
          <w:i/>
          <w:color w:val="auto"/>
          <w:sz w:val="24"/>
          <w:szCs w:val="24"/>
        </w:rPr>
        <w:t>ferenda</w:t>
      </w:r>
      <w:proofErr w:type="spellEnd"/>
      <w:r w:rsidRPr="00EF4714">
        <w:rPr>
          <w:rFonts w:ascii="Times" w:hAnsi="Times"/>
          <w:b/>
          <w:bCs/>
          <w:i/>
          <w:color w:val="auto"/>
          <w:sz w:val="24"/>
          <w:szCs w:val="24"/>
        </w:rPr>
        <w:t>.</w:t>
      </w:r>
    </w:p>
    <w:p w14:paraId="4BC87B70" w14:textId="167DFDE3" w:rsidR="00C71B48" w:rsidRDefault="00C71B48">
      <w:pPr>
        <w:pStyle w:val="Style4"/>
        <w:widowControl/>
        <w:spacing w:line="240" w:lineRule="exact"/>
      </w:pPr>
    </w:p>
    <w:p w14:paraId="65345502" w14:textId="77777777" w:rsidR="00C71B48" w:rsidRDefault="00C71B48">
      <w:pPr>
        <w:pStyle w:val="Style4"/>
        <w:widowControl/>
        <w:spacing w:line="240" w:lineRule="exact"/>
      </w:pPr>
      <w:r>
        <w:t xml:space="preserve">Czy manuskrypt jest zgodny </w:t>
      </w:r>
      <w:r w:rsidRPr="00C71B48">
        <w:t>z profilem czasopisma</w:t>
      </w:r>
      <w:r>
        <w:t>?</w:t>
      </w:r>
    </w:p>
    <w:p w14:paraId="23AE23AA" w14:textId="77777777" w:rsidR="00C71B48" w:rsidRPr="001B623D" w:rsidRDefault="00C71B48">
      <w:pPr>
        <w:pStyle w:val="Style4"/>
        <w:widowControl/>
        <w:spacing w:line="240" w:lineRule="exact"/>
        <w:rPr>
          <w:b/>
          <w:bCs/>
          <w:i/>
          <w:iCs/>
          <w:lang w:val="en-US"/>
        </w:rPr>
      </w:pPr>
      <w:r w:rsidRPr="001B623D">
        <w:rPr>
          <w:b/>
          <w:bCs/>
          <w:i/>
          <w:iCs/>
          <w:lang w:val="en-US"/>
        </w:rPr>
        <w:t>Is the manuscript in accordance with the journal profile?</w:t>
      </w:r>
    </w:p>
    <w:p w14:paraId="5862A7B8" w14:textId="77777777" w:rsidR="00C71B48" w:rsidRPr="00BF3D53" w:rsidRDefault="00C71B48" w:rsidP="00C71B48">
      <w:pPr>
        <w:pStyle w:val="Akapitzlist"/>
        <w:numPr>
          <w:ilvl w:val="0"/>
          <w:numId w:val="3"/>
        </w:numPr>
        <w:rPr>
          <w:rStyle w:val="FontStyle15"/>
          <w:sz w:val="24"/>
          <w:szCs w:val="24"/>
        </w:rPr>
      </w:pPr>
      <w:r w:rsidRPr="00BF3D53">
        <w:rPr>
          <w:rStyle w:val="FontStyle15"/>
          <w:sz w:val="24"/>
          <w:szCs w:val="24"/>
        </w:rPr>
        <w:t>Częściowo/</w:t>
      </w:r>
      <w:proofErr w:type="spellStart"/>
      <w:r w:rsidRPr="00BF3D53">
        <w:rPr>
          <w:rStyle w:val="FontStyle15"/>
          <w:sz w:val="24"/>
          <w:szCs w:val="24"/>
        </w:rPr>
        <w:t>Partly</w:t>
      </w:r>
      <w:proofErr w:type="spellEnd"/>
    </w:p>
    <w:p w14:paraId="4EAF4E73" w14:textId="77777777" w:rsidR="00C71B48" w:rsidRPr="00C71B48" w:rsidRDefault="00C71B48">
      <w:pPr>
        <w:pStyle w:val="Style4"/>
        <w:widowControl/>
        <w:spacing w:line="240" w:lineRule="exact"/>
        <w:rPr>
          <w:lang w:val="en-US"/>
        </w:rPr>
      </w:pPr>
    </w:p>
    <w:p w14:paraId="36617429" w14:textId="77777777" w:rsidR="0017189D" w:rsidRPr="00E9011F" w:rsidRDefault="00451054">
      <w:pPr>
        <w:pStyle w:val="Style4"/>
        <w:widowControl/>
        <w:spacing w:before="48" w:line="274" w:lineRule="exact"/>
        <w:rPr>
          <w:rStyle w:val="FontStyle13"/>
          <w:b w:val="0"/>
          <w:bCs w:val="0"/>
          <w:sz w:val="24"/>
          <w:szCs w:val="24"/>
        </w:rPr>
      </w:pPr>
      <w:r w:rsidRPr="00E9011F">
        <w:rPr>
          <w:rStyle w:val="FontStyle13"/>
          <w:b w:val="0"/>
          <w:bCs w:val="0"/>
          <w:sz w:val="24"/>
          <w:szCs w:val="24"/>
        </w:rPr>
        <w:t xml:space="preserve">Czy treść merytoryczna </w:t>
      </w:r>
      <w:r w:rsidR="006D2D0A">
        <w:rPr>
          <w:rStyle w:val="FontStyle13"/>
          <w:b w:val="0"/>
          <w:bCs w:val="0"/>
          <w:sz w:val="24"/>
          <w:szCs w:val="24"/>
        </w:rPr>
        <w:t>manuskryptu</w:t>
      </w:r>
      <w:r w:rsidRPr="00E9011F">
        <w:rPr>
          <w:rStyle w:val="FontStyle13"/>
          <w:b w:val="0"/>
          <w:bCs w:val="0"/>
          <w:sz w:val="24"/>
          <w:szCs w:val="24"/>
        </w:rPr>
        <w:t xml:space="preserve"> odpowiada tematowi zakreślonemu w tytule pracy?</w:t>
      </w:r>
    </w:p>
    <w:p w14:paraId="53B20F54" w14:textId="77777777" w:rsidR="00545AA6" w:rsidRPr="00E9011F" w:rsidRDefault="00545AA6">
      <w:pPr>
        <w:pStyle w:val="Style4"/>
        <w:widowControl/>
        <w:spacing w:before="48" w:line="274" w:lineRule="exact"/>
        <w:rPr>
          <w:rStyle w:val="FontStyle13"/>
          <w:i/>
          <w:iCs/>
          <w:sz w:val="24"/>
          <w:szCs w:val="24"/>
          <w:lang w:val="en-US"/>
        </w:rPr>
      </w:pPr>
      <w:r w:rsidRPr="00E9011F">
        <w:rPr>
          <w:rStyle w:val="FontStyle13"/>
          <w:i/>
          <w:iCs/>
          <w:sz w:val="24"/>
          <w:szCs w:val="24"/>
          <w:lang w:val="en-US"/>
        </w:rPr>
        <w:t xml:space="preserve">Is the title in full accordance with the </w:t>
      </w:r>
      <w:r w:rsidR="006B7AD7">
        <w:rPr>
          <w:rStyle w:val="FontStyle13"/>
          <w:i/>
          <w:iCs/>
          <w:sz w:val="24"/>
          <w:szCs w:val="24"/>
          <w:lang w:val="en-US"/>
        </w:rPr>
        <w:t>manuscript</w:t>
      </w:r>
      <w:r w:rsidRPr="00E9011F">
        <w:rPr>
          <w:rStyle w:val="FontStyle13"/>
          <w:i/>
          <w:iCs/>
          <w:sz w:val="24"/>
          <w:szCs w:val="24"/>
          <w:lang w:val="en-US"/>
        </w:rPr>
        <w:t>’s content?</w:t>
      </w:r>
    </w:p>
    <w:p w14:paraId="7102D976" w14:textId="77777777" w:rsidR="0017189D" w:rsidRPr="00E9011F" w:rsidRDefault="00451054" w:rsidP="005E4654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</w:t>
      </w:r>
      <w:r w:rsidR="005E4654" w:rsidRPr="00E9011F">
        <w:rPr>
          <w:rStyle w:val="FontStyle15"/>
          <w:sz w:val="24"/>
          <w:szCs w:val="24"/>
        </w:rPr>
        <w:t>k</w:t>
      </w:r>
      <w:r w:rsidR="00A32AB0" w:rsidRPr="00E9011F">
        <w:rPr>
          <w:rStyle w:val="FontStyle15"/>
          <w:sz w:val="24"/>
          <w:szCs w:val="24"/>
        </w:rPr>
        <w:t>/</w:t>
      </w:r>
      <w:proofErr w:type="spellStart"/>
      <w:r w:rsidR="00A32AB0" w:rsidRPr="00E9011F">
        <w:rPr>
          <w:rStyle w:val="FontStyle15"/>
          <w:sz w:val="24"/>
          <w:szCs w:val="24"/>
        </w:rPr>
        <w:t>Yes</w:t>
      </w:r>
      <w:proofErr w:type="spellEnd"/>
    </w:p>
    <w:p w14:paraId="3E89A4E8" w14:textId="77777777" w:rsidR="0017189D" w:rsidRPr="00E9011F" w:rsidRDefault="0017189D">
      <w:pPr>
        <w:pStyle w:val="Style4"/>
        <w:widowControl/>
        <w:spacing w:line="240" w:lineRule="exact"/>
        <w:jc w:val="left"/>
      </w:pPr>
    </w:p>
    <w:p w14:paraId="4188295B" w14:textId="77777777" w:rsidR="0017189D" w:rsidRPr="00E9011F" w:rsidRDefault="00451054" w:rsidP="0071591C">
      <w:pPr>
        <w:pStyle w:val="Style4"/>
        <w:widowControl/>
        <w:spacing w:before="38" w:line="274" w:lineRule="exact"/>
        <w:rPr>
          <w:rStyle w:val="FontStyle13"/>
          <w:b w:val="0"/>
          <w:bCs w:val="0"/>
          <w:sz w:val="24"/>
          <w:szCs w:val="24"/>
        </w:rPr>
      </w:pPr>
      <w:r w:rsidRPr="00E9011F">
        <w:rPr>
          <w:rStyle w:val="FontStyle13"/>
          <w:b w:val="0"/>
          <w:bCs w:val="0"/>
          <w:sz w:val="24"/>
          <w:szCs w:val="24"/>
        </w:rPr>
        <w:t xml:space="preserve">Czy wywód myślowy zawarty w </w:t>
      </w:r>
      <w:r w:rsidR="0071591C">
        <w:rPr>
          <w:rStyle w:val="FontStyle13"/>
          <w:b w:val="0"/>
          <w:bCs w:val="0"/>
          <w:sz w:val="24"/>
          <w:szCs w:val="24"/>
        </w:rPr>
        <w:t>recenzowanym manuskrypcie</w:t>
      </w:r>
      <w:r w:rsidRPr="00E9011F">
        <w:rPr>
          <w:rStyle w:val="FontStyle13"/>
          <w:b w:val="0"/>
          <w:bCs w:val="0"/>
          <w:sz w:val="24"/>
          <w:szCs w:val="24"/>
        </w:rPr>
        <w:t xml:space="preserve"> jest logiczny, spójny i przejrzysty?</w:t>
      </w:r>
    </w:p>
    <w:p w14:paraId="1FA75011" w14:textId="242C4906" w:rsidR="00CC07E3" w:rsidRPr="00E9011F" w:rsidRDefault="00CC07E3">
      <w:pPr>
        <w:pStyle w:val="Style4"/>
        <w:widowControl/>
        <w:spacing w:before="38" w:line="274" w:lineRule="exact"/>
        <w:jc w:val="left"/>
        <w:rPr>
          <w:rStyle w:val="FontStyle13"/>
          <w:i/>
          <w:iCs/>
          <w:sz w:val="24"/>
          <w:szCs w:val="24"/>
          <w:lang w:val="en-US"/>
        </w:rPr>
      </w:pPr>
      <w:r w:rsidRPr="00E9011F">
        <w:rPr>
          <w:rStyle w:val="FontStyle13"/>
          <w:i/>
          <w:iCs/>
          <w:sz w:val="24"/>
          <w:szCs w:val="24"/>
          <w:lang w:val="en-US"/>
        </w:rPr>
        <w:t xml:space="preserve">Is the </w:t>
      </w:r>
      <w:r w:rsidR="00397016">
        <w:rPr>
          <w:rStyle w:val="FontStyle13"/>
          <w:i/>
          <w:iCs/>
          <w:sz w:val="24"/>
          <w:szCs w:val="24"/>
          <w:lang w:val="en-US"/>
        </w:rPr>
        <w:t>reasoning presented in</w:t>
      </w:r>
      <w:r w:rsidRPr="00E9011F">
        <w:rPr>
          <w:rStyle w:val="FontStyle13"/>
          <w:i/>
          <w:iCs/>
          <w:sz w:val="24"/>
          <w:szCs w:val="24"/>
          <w:lang w:val="en-US"/>
        </w:rPr>
        <w:t xml:space="preserve"> the </w:t>
      </w:r>
      <w:r w:rsidR="0071591C">
        <w:rPr>
          <w:rStyle w:val="FontStyle13"/>
          <w:i/>
          <w:iCs/>
          <w:sz w:val="24"/>
          <w:szCs w:val="24"/>
          <w:lang w:val="en-US"/>
        </w:rPr>
        <w:t>reviewed manuscript</w:t>
      </w:r>
      <w:r w:rsidRPr="00E9011F">
        <w:rPr>
          <w:rStyle w:val="FontStyle13"/>
          <w:i/>
          <w:iCs/>
          <w:sz w:val="24"/>
          <w:szCs w:val="24"/>
          <w:lang w:val="en-US"/>
        </w:rPr>
        <w:t xml:space="preserve"> logical, </w:t>
      </w:r>
      <w:proofErr w:type="gramStart"/>
      <w:r w:rsidRPr="00E9011F">
        <w:rPr>
          <w:rStyle w:val="FontStyle13"/>
          <w:i/>
          <w:iCs/>
          <w:sz w:val="24"/>
          <w:szCs w:val="24"/>
          <w:lang w:val="en-US"/>
        </w:rPr>
        <w:t>coherent</w:t>
      </w:r>
      <w:proofErr w:type="gramEnd"/>
      <w:r w:rsidRPr="00E9011F">
        <w:rPr>
          <w:rStyle w:val="FontStyle13"/>
          <w:i/>
          <w:iCs/>
          <w:sz w:val="24"/>
          <w:szCs w:val="24"/>
          <w:lang w:val="en-US"/>
        </w:rPr>
        <w:t xml:space="preserve"> and clear?</w:t>
      </w:r>
    </w:p>
    <w:p w14:paraId="46AAC67B" w14:textId="77777777" w:rsidR="005E4654" w:rsidRPr="00E9011F" w:rsidRDefault="005E4654" w:rsidP="005E4654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Nie /No</w:t>
      </w:r>
    </w:p>
    <w:p w14:paraId="208D44E9" w14:textId="77777777" w:rsidR="0017189D" w:rsidRPr="00E9011F" w:rsidRDefault="0017189D">
      <w:pPr>
        <w:pStyle w:val="Style4"/>
        <w:widowControl/>
        <w:spacing w:line="240" w:lineRule="exact"/>
        <w:jc w:val="left"/>
      </w:pPr>
    </w:p>
    <w:p w14:paraId="66996B85" w14:textId="77777777" w:rsidR="0017189D" w:rsidRPr="00E9011F" w:rsidRDefault="00451054">
      <w:pPr>
        <w:pStyle w:val="Style4"/>
        <w:widowControl/>
        <w:spacing w:before="53" w:line="240" w:lineRule="auto"/>
        <w:jc w:val="left"/>
        <w:rPr>
          <w:rStyle w:val="FontStyle13"/>
          <w:b w:val="0"/>
          <w:bCs w:val="0"/>
          <w:sz w:val="24"/>
          <w:szCs w:val="24"/>
        </w:rPr>
      </w:pPr>
      <w:r w:rsidRPr="00E9011F">
        <w:rPr>
          <w:rStyle w:val="FontStyle13"/>
          <w:b w:val="0"/>
          <w:bCs w:val="0"/>
          <w:sz w:val="24"/>
          <w:szCs w:val="24"/>
        </w:rPr>
        <w:t>Czy przyjęta metoda badawcza jest prawidłowo dobrana i zastosowana?</w:t>
      </w:r>
    </w:p>
    <w:p w14:paraId="26BEB518" w14:textId="77777777" w:rsidR="00825866" w:rsidRPr="00E9011F" w:rsidRDefault="00825866">
      <w:pPr>
        <w:pStyle w:val="Style4"/>
        <w:widowControl/>
        <w:spacing w:before="53" w:line="240" w:lineRule="auto"/>
        <w:jc w:val="left"/>
        <w:rPr>
          <w:rStyle w:val="FontStyle13"/>
          <w:i/>
          <w:iCs/>
          <w:sz w:val="24"/>
          <w:szCs w:val="24"/>
          <w:lang w:val="en-US"/>
        </w:rPr>
      </w:pPr>
      <w:r w:rsidRPr="00E9011F">
        <w:rPr>
          <w:rStyle w:val="FontStyle13"/>
          <w:i/>
          <w:iCs/>
          <w:sz w:val="24"/>
          <w:szCs w:val="24"/>
          <w:lang w:val="en-US"/>
        </w:rPr>
        <w:t>Is the methodology correctly chosen and applied?</w:t>
      </w:r>
    </w:p>
    <w:p w14:paraId="20EF42F2" w14:textId="77777777" w:rsidR="00CC07E3" w:rsidRPr="0040283F" w:rsidRDefault="005E4654" w:rsidP="0040283F">
      <w:pPr>
        <w:pStyle w:val="Bezodstpw"/>
        <w:numPr>
          <w:ilvl w:val="0"/>
          <w:numId w:val="3"/>
        </w:numPr>
        <w:rPr>
          <w:rStyle w:val="FontStyle13"/>
          <w:b w:val="0"/>
          <w:bCs w:val="0"/>
          <w:sz w:val="24"/>
          <w:szCs w:val="24"/>
        </w:rPr>
      </w:pPr>
      <w:r w:rsidRPr="00E9011F">
        <w:rPr>
          <w:rStyle w:val="FontStyle15"/>
          <w:sz w:val="24"/>
          <w:szCs w:val="24"/>
        </w:rPr>
        <w:t>Nie /No</w:t>
      </w:r>
    </w:p>
    <w:p w14:paraId="15E8052C" w14:textId="77777777" w:rsidR="0017189D" w:rsidRPr="00E9011F" w:rsidRDefault="00451054" w:rsidP="00F07147">
      <w:pPr>
        <w:pStyle w:val="Style6"/>
        <w:widowControl/>
        <w:spacing w:before="202" w:line="274" w:lineRule="exact"/>
        <w:jc w:val="both"/>
        <w:rPr>
          <w:rStyle w:val="FontStyle13"/>
          <w:b w:val="0"/>
          <w:bCs w:val="0"/>
          <w:sz w:val="24"/>
          <w:szCs w:val="24"/>
        </w:rPr>
      </w:pPr>
      <w:r w:rsidRPr="00E9011F">
        <w:rPr>
          <w:rStyle w:val="FontStyle13"/>
          <w:b w:val="0"/>
          <w:bCs w:val="0"/>
          <w:sz w:val="24"/>
          <w:szCs w:val="24"/>
        </w:rPr>
        <w:t xml:space="preserve">Czy </w:t>
      </w:r>
      <w:r w:rsidR="00D26C0F">
        <w:rPr>
          <w:rStyle w:val="FontStyle13"/>
          <w:b w:val="0"/>
          <w:bCs w:val="0"/>
          <w:sz w:val="24"/>
          <w:szCs w:val="24"/>
        </w:rPr>
        <w:t>manuskrypt</w:t>
      </w:r>
      <w:r w:rsidRPr="00E9011F">
        <w:rPr>
          <w:rStyle w:val="FontStyle13"/>
          <w:b w:val="0"/>
          <w:bCs w:val="0"/>
          <w:sz w:val="24"/>
          <w:szCs w:val="24"/>
        </w:rPr>
        <w:t xml:space="preserve"> stanowi nowe ujęcie problemu, cechuje go oryginalność i duża wartość poznawcza? W przypadku tekstów naukowych o charakterze porządkującym, opisowym, czy sposób ujęcia problemu może być argumentem uzasadniającym publikację?</w:t>
      </w:r>
    </w:p>
    <w:p w14:paraId="011B38DD" w14:textId="77777777" w:rsidR="00545AA6" w:rsidRPr="00E9011F" w:rsidRDefault="00545AA6" w:rsidP="00545AA6">
      <w:pPr>
        <w:rPr>
          <w:rStyle w:val="FontStyle13"/>
          <w:i/>
          <w:iCs/>
          <w:sz w:val="24"/>
          <w:szCs w:val="24"/>
          <w:lang w:val="en-US"/>
        </w:rPr>
      </w:pPr>
      <w:r w:rsidRPr="00E9011F">
        <w:rPr>
          <w:rStyle w:val="FontStyle13"/>
          <w:i/>
          <w:iCs/>
          <w:sz w:val="24"/>
          <w:szCs w:val="24"/>
          <w:lang w:val="en-US"/>
        </w:rPr>
        <w:t xml:space="preserve">Does the </w:t>
      </w:r>
      <w:r w:rsidR="00D26C0F">
        <w:rPr>
          <w:rStyle w:val="FontStyle13"/>
          <w:i/>
          <w:iCs/>
          <w:sz w:val="24"/>
          <w:szCs w:val="24"/>
          <w:lang w:val="en-US"/>
        </w:rPr>
        <w:t>manuscript</w:t>
      </w:r>
      <w:r w:rsidRPr="00E9011F">
        <w:rPr>
          <w:rStyle w:val="FontStyle13"/>
          <w:i/>
          <w:iCs/>
          <w:sz w:val="24"/>
          <w:szCs w:val="24"/>
          <w:lang w:val="en-US"/>
        </w:rPr>
        <w:t xml:space="preserve"> present a new approach to the issue? Is it original and informative? In case of an organizing or descriptive text: is the approach to the problem an argument in </w:t>
      </w:r>
      <w:proofErr w:type="spellStart"/>
      <w:r w:rsidRPr="00E9011F">
        <w:rPr>
          <w:rStyle w:val="FontStyle13"/>
          <w:i/>
          <w:iCs/>
          <w:sz w:val="24"/>
          <w:szCs w:val="24"/>
          <w:lang w:val="en-US"/>
        </w:rPr>
        <w:t>favour</w:t>
      </w:r>
      <w:proofErr w:type="spellEnd"/>
      <w:r w:rsidRPr="00E9011F">
        <w:rPr>
          <w:rStyle w:val="FontStyle13"/>
          <w:i/>
          <w:iCs/>
          <w:sz w:val="24"/>
          <w:szCs w:val="24"/>
          <w:lang w:val="en-US"/>
        </w:rPr>
        <w:t xml:space="preserve"> of publication?</w:t>
      </w:r>
    </w:p>
    <w:p w14:paraId="0C611B87" w14:textId="77777777" w:rsidR="005E4654" w:rsidRPr="00E9011F" w:rsidRDefault="005E4654" w:rsidP="005E4654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692DC241" w14:textId="77777777" w:rsidR="004F020B" w:rsidRDefault="004F020B" w:rsidP="004F020B">
      <w:pPr>
        <w:pStyle w:val="Bezodstpw"/>
        <w:rPr>
          <w:rStyle w:val="FontStyle13"/>
          <w:b w:val="0"/>
          <w:bCs w:val="0"/>
          <w:sz w:val="24"/>
          <w:szCs w:val="24"/>
        </w:rPr>
      </w:pPr>
    </w:p>
    <w:p w14:paraId="1B821A09" w14:textId="77777777" w:rsidR="0017189D" w:rsidRPr="002E592E" w:rsidRDefault="00F07147" w:rsidP="002E592E">
      <w:pPr>
        <w:pStyle w:val="Bezodstpw"/>
        <w:jc w:val="both"/>
        <w:rPr>
          <w:rStyle w:val="FontStyle13"/>
          <w:b w:val="0"/>
          <w:bCs w:val="0"/>
          <w:sz w:val="24"/>
          <w:szCs w:val="24"/>
        </w:rPr>
      </w:pPr>
      <w:r w:rsidRPr="00E9011F">
        <w:rPr>
          <w:rStyle w:val="FontStyle13"/>
          <w:b w:val="0"/>
          <w:bCs w:val="0"/>
          <w:sz w:val="24"/>
          <w:szCs w:val="24"/>
        </w:rPr>
        <w:t>Czy strona formalno-</w:t>
      </w:r>
      <w:r w:rsidR="00451054" w:rsidRPr="00E9011F">
        <w:rPr>
          <w:rStyle w:val="FontStyle13"/>
          <w:b w:val="0"/>
          <w:bCs w:val="0"/>
          <w:sz w:val="24"/>
          <w:szCs w:val="24"/>
        </w:rPr>
        <w:t xml:space="preserve">językowa </w:t>
      </w:r>
      <w:r w:rsidR="00AD3CC4">
        <w:rPr>
          <w:rStyle w:val="FontStyle13"/>
          <w:b w:val="0"/>
          <w:bCs w:val="0"/>
          <w:sz w:val="24"/>
          <w:szCs w:val="24"/>
        </w:rPr>
        <w:t>manuskryptu</w:t>
      </w:r>
      <w:r w:rsidR="00451054" w:rsidRPr="00E9011F">
        <w:rPr>
          <w:rStyle w:val="FontStyle13"/>
          <w:b w:val="0"/>
          <w:bCs w:val="0"/>
          <w:sz w:val="24"/>
          <w:szCs w:val="24"/>
        </w:rPr>
        <w:t xml:space="preserve"> nie budzi zasadniczych zastrzeżeń </w:t>
      </w:r>
      <w:r w:rsidR="00451054" w:rsidRPr="002E592E">
        <w:rPr>
          <w:rStyle w:val="FontStyle13"/>
          <w:b w:val="0"/>
          <w:bCs w:val="0"/>
          <w:sz w:val="24"/>
          <w:szCs w:val="24"/>
        </w:rPr>
        <w:t>(kwestia precyzji sformułowań, poprawności językowej)</w:t>
      </w:r>
      <w:r w:rsidR="002E592E" w:rsidRPr="002E592E">
        <w:rPr>
          <w:rStyle w:val="FontStyle13"/>
          <w:b w:val="0"/>
          <w:bCs w:val="0"/>
          <w:sz w:val="24"/>
          <w:szCs w:val="24"/>
        </w:rPr>
        <w:t>?</w:t>
      </w:r>
    </w:p>
    <w:p w14:paraId="692D81F7" w14:textId="77777777" w:rsidR="00792C10" w:rsidRPr="00E9011F" w:rsidRDefault="00792C10" w:rsidP="004F020B">
      <w:pPr>
        <w:pStyle w:val="Bezodstpw"/>
        <w:rPr>
          <w:rStyle w:val="FontStyle13"/>
          <w:i/>
          <w:iCs/>
          <w:sz w:val="24"/>
          <w:szCs w:val="24"/>
          <w:lang w:val="en-US"/>
        </w:rPr>
      </w:pPr>
      <w:r w:rsidRPr="00E9011F">
        <w:rPr>
          <w:rStyle w:val="FontStyle13"/>
          <w:i/>
          <w:iCs/>
          <w:sz w:val="24"/>
          <w:szCs w:val="24"/>
          <w:lang w:val="en-US"/>
        </w:rPr>
        <w:t xml:space="preserve">Is the formal-linguistic aspect of the </w:t>
      </w:r>
      <w:r w:rsidR="00AD3CC4">
        <w:rPr>
          <w:rStyle w:val="FontStyle13"/>
          <w:i/>
          <w:iCs/>
          <w:sz w:val="24"/>
          <w:szCs w:val="24"/>
          <w:lang w:val="en-US"/>
        </w:rPr>
        <w:t>manuscript</w:t>
      </w:r>
      <w:r w:rsidRPr="00E9011F">
        <w:rPr>
          <w:rStyle w:val="FontStyle13"/>
          <w:i/>
          <w:iCs/>
          <w:sz w:val="24"/>
          <w:szCs w:val="24"/>
          <w:lang w:val="en-US"/>
        </w:rPr>
        <w:t xml:space="preserve"> correct (precision in formulating ideas, linguistic correctness)</w:t>
      </w:r>
      <w:r w:rsidR="002E592E">
        <w:rPr>
          <w:rStyle w:val="FontStyle13"/>
          <w:i/>
          <w:iCs/>
          <w:sz w:val="24"/>
          <w:szCs w:val="24"/>
          <w:lang w:val="en-US"/>
        </w:rPr>
        <w:t>?</w:t>
      </w:r>
    </w:p>
    <w:p w14:paraId="5274DD23" w14:textId="77777777" w:rsidR="005E4654" w:rsidRPr="00E9011F" w:rsidRDefault="005E4654" w:rsidP="005E4654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Nie /No</w:t>
      </w:r>
    </w:p>
    <w:p w14:paraId="6854660C" w14:textId="77777777" w:rsidR="00F07147" w:rsidRDefault="00F07147">
      <w:pPr>
        <w:pStyle w:val="Style5"/>
        <w:widowControl/>
        <w:spacing w:line="283" w:lineRule="exact"/>
        <w:ind w:left="701" w:right="5530"/>
        <w:jc w:val="left"/>
        <w:rPr>
          <w:rStyle w:val="FontStyle15"/>
          <w:sz w:val="24"/>
          <w:szCs w:val="24"/>
        </w:rPr>
      </w:pPr>
    </w:p>
    <w:p w14:paraId="08DBCE80" w14:textId="77777777" w:rsidR="0040494B" w:rsidRDefault="0040494B">
      <w:pPr>
        <w:pStyle w:val="Style5"/>
        <w:widowControl/>
        <w:spacing w:line="283" w:lineRule="exact"/>
        <w:ind w:left="701" w:right="5530"/>
        <w:jc w:val="left"/>
        <w:rPr>
          <w:rStyle w:val="FontStyle15"/>
          <w:sz w:val="24"/>
          <w:szCs w:val="24"/>
        </w:rPr>
      </w:pPr>
    </w:p>
    <w:p w14:paraId="16EA8FC5" w14:textId="77777777" w:rsidR="0040494B" w:rsidRPr="00E9011F" w:rsidRDefault="0040494B">
      <w:pPr>
        <w:pStyle w:val="Style5"/>
        <w:widowControl/>
        <w:spacing w:line="283" w:lineRule="exact"/>
        <w:ind w:left="701" w:right="5530"/>
        <w:jc w:val="left"/>
        <w:rPr>
          <w:rStyle w:val="FontStyle15"/>
          <w:sz w:val="24"/>
          <w:szCs w:val="24"/>
        </w:rPr>
      </w:pPr>
    </w:p>
    <w:p w14:paraId="3F9A3BDA" w14:textId="77777777" w:rsidR="0017189D" w:rsidRPr="00E9011F" w:rsidRDefault="00451054" w:rsidP="005E4654">
      <w:pPr>
        <w:pStyle w:val="Bezodstpw"/>
        <w:rPr>
          <w:rStyle w:val="FontStyle13"/>
          <w:b w:val="0"/>
          <w:bCs w:val="0"/>
          <w:sz w:val="24"/>
          <w:szCs w:val="24"/>
        </w:rPr>
      </w:pPr>
      <w:r w:rsidRPr="00E9011F">
        <w:rPr>
          <w:rStyle w:val="FontStyle13"/>
          <w:b w:val="0"/>
          <w:bCs w:val="0"/>
          <w:sz w:val="24"/>
          <w:szCs w:val="24"/>
        </w:rPr>
        <w:t>Czy wykorzystana literatura przedmiotu jest wystarczająca do postawienia tez badawczych i uzasadnienia wniosków?</w:t>
      </w:r>
    </w:p>
    <w:p w14:paraId="1AF6F862" w14:textId="51FA2ADE" w:rsidR="00867542" w:rsidRPr="00E9011F" w:rsidRDefault="00477DB2" w:rsidP="005E4654">
      <w:pPr>
        <w:pStyle w:val="Bezodstpw"/>
        <w:rPr>
          <w:b/>
          <w:bCs/>
          <w:i/>
          <w:iCs/>
          <w:lang w:val="en-US"/>
        </w:rPr>
      </w:pPr>
      <w:r w:rsidRPr="00E9011F">
        <w:rPr>
          <w:rStyle w:val="FontStyle13"/>
          <w:i/>
          <w:iCs/>
          <w:sz w:val="24"/>
          <w:szCs w:val="24"/>
          <w:lang w:val="en-US"/>
        </w:rPr>
        <w:t xml:space="preserve">Is the cited literature </w:t>
      </w:r>
      <w:r w:rsidR="00397016">
        <w:rPr>
          <w:rStyle w:val="FontStyle13"/>
          <w:i/>
          <w:iCs/>
          <w:sz w:val="24"/>
          <w:szCs w:val="24"/>
          <w:lang w:val="en-US"/>
        </w:rPr>
        <w:t>sufficient</w:t>
      </w:r>
      <w:r w:rsidR="00397016" w:rsidRPr="00E9011F">
        <w:rPr>
          <w:rStyle w:val="FontStyle13"/>
          <w:i/>
          <w:iCs/>
          <w:sz w:val="24"/>
          <w:szCs w:val="24"/>
          <w:lang w:val="en-US"/>
        </w:rPr>
        <w:t xml:space="preserve"> </w:t>
      </w:r>
      <w:r w:rsidRPr="00E9011F">
        <w:rPr>
          <w:rStyle w:val="FontStyle13"/>
          <w:i/>
          <w:iCs/>
          <w:sz w:val="24"/>
          <w:szCs w:val="24"/>
          <w:lang w:val="en-US"/>
        </w:rPr>
        <w:t>for proposing a thesis and justifying conclusions?</w:t>
      </w:r>
    </w:p>
    <w:p w14:paraId="1A5C338A" w14:textId="4319BA3B" w:rsidR="0017189D" w:rsidRPr="004F48AB" w:rsidRDefault="005E4654" w:rsidP="004F48AB">
      <w:pPr>
        <w:pStyle w:val="Bezodstpw"/>
        <w:numPr>
          <w:ilvl w:val="0"/>
          <w:numId w:val="3"/>
        </w:numPr>
        <w:rPr>
          <w:rStyle w:val="FontStyle13"/>
          <w:b w:val="0"/>
          <w:bCs w:val="0"/>
          <w:sz w:val="24"/>
          <w:szCs w:val="24"/>
        </w:rPr>
        <w:sectPr w:rsidR="0017189D" w:rsidRPr="004F48AB">
          <w:footerReference w:type="default" r:id="rId7"/>
          <w:headerReference w:type="first" r:id="rId8"/>
          <w:footerReference w:type="first" r:id="rId9"/>
          <w:type w:val="continuous"/>
          <w:pgSz w:w="11905" w:h="16837"/>
          <w:pgMar w:top="892" w:right="1397" w:bottom="1035" w:left="1431" w:header="708" w:footer="708" w:gutter="0"/>
          <w:cols w:space="60"/>
          <w:noEndnote/>
          <w:titlePg/>
        </w:sect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  <w:r w:rsidR="004F48AB">
        <w:rPr>
          <w:rStyle w:val="FontStyle15"/>
          <w:sz w:val="24"/>
          <w:szCs w:val="24"/>
        </w:rPr>
        <w:t xml:space="preserve"> (choć tez </w:t>
      </w:r>
      <w:proofErr w:type="gramStart"/>
      <w:r w:rsidR="004F48AB">
        <w:rPr>
          <w:rStyle w:val="FontStyle15"/>
          <w:sz w:val="24"/>
          <w:szCs w:val="24"/>
        </w:rPr>
        <w:t>nie  sformułowano</w:t>
      </w:r>
      <w:proofErr w:type="gramEnd"/>
      <w:r w:rsidR="004F48AB">
        <w:rPr>
          <w:rStyle w:val="FontStyle15"/>
          <w:sz w:val="24"/>
          <w:szCs w:val="24"/>
        </w:rPr>
        <w:t>)</w:t>
      </w:r>
    </w:p>
    <w:p w14:paraId="5E31F472" w14:textId="77777777" w:rsidR="001A731B" w:rsidRPr="00E9011F" w:rsidRDefault="001A731B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</w:p>
    <w:p w14:paraId="3D7BA5E9" w14:textId="77777777" w:rsidR="00BB3ED2" w:rsidRDefault="001A731B" w:rsidP="001A731B">
      <w:pPr>
        <w:pStyle w:val="Bezodstpw"/>
        <w:rPr>
          <w:rStyle w:val="FontStyle15"/>
          <w:sz w:val="24"/>
          <w:szCs w:val="24"/>
        </w:rPr>
      </w:pPr>
      <w:r w:rsidRPr="001A731B">
        <w:rPr>
          <w:rStyle w:val="FontStyle15"/>
          <w:sz w:val="24"/>
          <w:szCs w:val="24"/>
        </w:rPr>
        <w:t xml:space="preserve">Czy </w:t>
      </w:r>
      <w:r w:rsidR="0001678E">
        <w:rPr>
          <w:rStyle w:val="FontStyle15"/>
          <w:sz w:val="24"/>
          <w:szCs w:val="24"/>
        </w:rPr>
        <w:t>manuskrypt</w:t>
      </w:r>
      <w:r w:rsidRPr="001A731B">
        <w:rPr>
          <w:rStyle w:val="FontStyle15"/>
          <w:sz w:val="24"/>
          <w:szCs w:val="24"/>
        </w:rPr>
        <w:t xml:space="preserve"> został opracowany zgodnie </w:t>
      </w:r>
      <w:r w:rsidR="0001678E">
        <w:rPr>
          <w:rStyle w:val="FontStyle15"/>
          <w:sz w:val="24"/>
          <w:szCs w:val="24"/>
        </w:rPr>
        <w:t xml:space="preserve">z </w:t>
      </w:r>
      <w:r>
        <w:rPr>
          <w:rStyle w:val="FontStyle15"/>
          <w:sz w:val="24"/>
          <w:szCs w:val="24"/>
        </w:rPr>
        <w:t>wytycznymi czasopisma?</w:t>
      </w:r>
    </w:p>
    <w:p w14:paraId="4B98B615" w14:textId="77777777" w:rsidR="001A731B" w:rsidRPr="00016295" w:rsidRDefault="00016295" w:rsidP="001A731B">
      <w:pPr>
        <w:pStyle w:val="Bezodstpw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016295">
        <w:rPr>
          <w:rStyle w:val="FontStyle15"/>
          <w:b/>
          <w:bCs/>
          <w:i/>
          <w:iCs/>
          <w:sz w:val="24"/>
          <w:szCs w:val="24"/>
          <w:lang w:val="en-US"/>
        </w:rPr>
        <w:lastRenderedPageBreak/>
        <w:t>Has the manuscript been prepared in accordance with the journal guidelines?</w:t>
      </w:r>
    </w:p>
    <w:p w14:paraId="3C8E26AF" w14:textId="5467E16F" w:rsidR="001A731B" w:rsidRDefault="001A731B" w:rsidP="001A731B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  <w:r w:rsidR="004F48AB">
        <w:rPr>
          <w:rStyle w:val="FontStyle15"/>
          <w:sz w:val="24"/>
          <w:szCs w:val="24"/>
        </w:rPr>
        <w:t xml:space="preserve"> (zakładam, że tak, choć tego dokładnie nie sprawdzałam, uznając, że to zadanie redakcji).</w:t>
      </w:r>
    </w:p>
    <w:p w14:paraId="0B8C17E3" w14:textId="77777777" w:rsidR="001A731B" w:rsidRDefault="001A731B" w:rsidP="001A731B">
      <w:pPr>
        <w:pStyle w:val="Bezodstpw"/>
        <w:jc w:val="both"/>
        <w:rPr>
          <w:rStyle w:val="FontStyle15"/>
          <w:sz w:val="24"/>
          <w:szCs w:val="24"/>
        </w:rPr>
      </w:pPr>
    </w:p>
    <w:p w14:paraId="187D200E" w14:textId="77777777" w:rsidR="00BB3ED2" w:rsidRPr="00B63263" w:rsidRDefault="001A731B" w:rsidP="001A731B">
      <w:pPr>
        <w:pStyle w:val="Bezodstpw"/>
        <w:jc w:val="both"/>
        <w:rPr>
          <w:rStyle w:val="FontStyle15"/>
          <w:sz w:val="24"/>
          <w:szCs w:val="24"/>
        </w:rPr>
      </w:pPr>
      <w:r w:rsidRPr="00B63263">
        <w:rPr>
          <w:rStyle w:val="FontStyle15"/>
          <w:sz w:val="24"/>
          <w:szCs w:val="24"/>
        </w:rPr>
        <w:t>Czy artykuł naukowy składa się z wyodrębnionych części, zgodnie ze strukturą IMRAD: (</w:t>
      </w:r>
      <w:proofErr w:type="spellStart"/>
      <w:r w:rsidRPr="0009077B">
        <w:rPr>
          <w:rStyle w:val="FontStyle15"/>
          <w:i/>
          <w:iCs/>
          <w:sz w:val="24"/>
          <w:szCs w:val="24"/>
        </w:rPr>
        <w:t>Introduction</w:t>
      </w:r>
      <w:proofErr w:type="spellEnd"/>
      <w:r w:rsidRPr="0009077B">
        <w:rPr>
          <w:rStyle w:val="FontStyle15"/>
          <w:i/>
          <w:iCs/>
          <w:sz w:val="24"/>
          <w:szCs w:val="24"/>
        </w:rPr>
        <w:t>, Materials &amp;</w:t>
      </w:r>
      <w:proofErr w:type="spellStart"/>
      <w:r w:rsidRPr="0009077B">
        <w:rPr>
          <w:rStyle w:val="FontStyle15"/>
          <w:i/>
          <w:iCs/>
          <w:sz w:val="24"/>
          <w:szCs w:val="24"/>
        </w:rPr>
        <w:t>Methods</w:t>
      </w:r>
      <w:proofErr w:type="spellEnd"/>
      <w:r w:rsidRPr="0009077B">
        <w:rPr>
          <w:rStyle w:val="FontStyle15"/>
          <w:i/>
          <w:iCs/>
          <w:sz w:val="24"/>
          <w:szCs w:val="24"/>
        </w:rPr>
        <w:t xml:space="preserve">, </w:t>
      </w:r>
      <w:proofErr w:type="spellStart"/>
      <w:r w:rsidRPr="0009077B">
        <w:rPr>
          <w:rStyle w:val="FontStyle15"/>
          <w:i/>
          <w:iCs/>
          <w:sz w:val="24"/>
          <w:szCs w:val="24"/>
        </w:rPr>
        <w:t>Results</w:t>
      </w:r>
      <w:proofErr w:type="spellEnd"/>
      <w:r w:rsidRPr="0009077B">
        <w:rPr>
          <w:rStyle w:val="FontStyle15"/>
          <w:i/>
          <w:iCs/>
          <w:sz w:val="24"/>
          <w:szCs w:val="24"/>
        </w:rPr>
        <w:t xml:space="preserve"> and </w:t>
      </w:r>
      <w:proofErr w:type="spellStart"/>
      <w:r w:rsidRPr="0009077B">
        <w:rPr>
          <w:rStyle w:val="FontStyle15"/>
          <w:i/>
          <w:iCs/>
          <w:sz w:val="24"/>
          <w:szCs w:val="24"/>
        </w:rPr>
        <w:t>Discussion</w:t>
      </w:r>
      <w:proofErr w:type="spellEnd"/>
      <w:r w:rsidRPr="00B63263">
        <w:rPr>
          <w:rStyle w:val="FontStyle15"/>
          <w:sz w:val="24"/>
          <w:szCs w:val="24"/>
        </w:rPr>
        <w:t>)</w:t>
      </w:r>
      <w:r w:rsidR="00BB3ED2" w:rsidRPr="00B63263">
        <w:rPr>
          <w:rStyle w:val="FontStyle15"/>
          <w:sz w:val="24"/>
          <w:szCs w:val="24"/>
        </w:rPr>
        <w:t xml:space="preserve">? </w:t>
      </w:r>
    </w:p>
    <w:p w14:paraId="13438298" w14:textId="77777777" w:rsidR="001A731B" w:rsidRPr="00BB3ED2" w:rsidRDefault="00BB3ED2" w:rsidP="001A731B">
      <w:pPr>
        <w:pStyle w:val="Bezodstpw"/>
        <w:jc w:val="both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BB3ED2">
        <w:rPr>
          <w:rStyle w:val="FontStyle15"/>
          <w:b/>
          <w:bCs/>
          <w:i/>
          <w:iCs/>
          <w:sz w:val="24"/>
          <w:szCs w:val="24"/>
          <w:lang w:val="en-US"/>
        </w:rPr>
        <w:t>Does</w:t>
      </w:r>
      <w:r w:rsidR="00397016">
        <w:rPr>
          <w:rStyle w:val="FontStyle15"/>
          <w:b/>
          <w:bCs/>
          <w:i/>
          <w:iCs/>
          <w:sz w:val="24"/>
          <w:szCs w:val="24"/>
          <w:lang w:val="en-US"/>
        </w:rPr>
        <w:t xml:space="preserve"> </w:t>
      </w:r>
      <w:r w:rsidRPr="00BB3ED2">
        <w:rPr>
          <w:rStyle w:val="FontStyle15"/>
          <w:b/>
          <w:bCs/>
          <w:i/>
          <w:iCs/>
          <w:sz w:val="24"/>
          <w:szCs w:val="24"/>
          <w:lang w:val="en-US"/>
        </w:rPr>
        <w:t>the article consist of separate parts, according to the IMRAD stru</w:t>
      </w:r>
      <w:r w:rsidR="00946C87">
        <w:rPr>
          <w:rStyle w:val="FontStyle15"/>
          <w:b/>
          <w:bCs/>
          <w:i/>
          <w:iCs/>
          <w:sz w:val="24"/>
          <w:szCs w:val="24"/>
          <w:lang w:val="en-US"/>
        </w:rPr>
        <w:t>c</w:t>
      </w:r>
      <w:r w:rsidRPr="00BB3ED2">
        <w:rPr>
          <w:rStyle w:val="FontStyle15"/>
          <w:b/>
          <w:bCs/>
          <w:i/>
          <w:iCs/>
          <w:sz w:val="24"/>
          <w:szCs w:val="24"/>
          <w:lang w:val="en-US"/>
        </w:rPr>
        <w:t>ture (Introduction, Materials &amp; Methods, Results and Discussion)?</w:t>
      </w:r>
    </w:p>
    <w:p w14:paraId="67A2F606" w14:textId="11A6DFD5" w:rsidR="00B63263" w:rsidRPr="00946C87" w:rsidRDefault="00B63263" w:rsidP="001A731B">
      <w:pPr>
        <w:pStyle w:val="Bezodstpw"/>
        <w:numPr>
          <w:ilvl w:val="0"/>
          <w:numId w:val="3"/>
        </w:numPr>
        <w:rPr>
          <w:rStyle w:val="FontStyle15"/>
          <w:sz w:val="24"/>
          <w:szCs w:val="24"/>
          <w:lang w:val="en-US"/>
        </w:rPr>
      </w:pPr>
      <w:proofErr w:type="spellStart"/>
      <w:r w:rsidRPr="00946C87">
        <w:rPr>
          <w:rStyle w:val="FontStyle15"/>
          <w:sz w:val="24"/>
          <w:szCs w:val="24"/>
          <w:lang w:val="en-US"/>
        </w:rPr>
        <w:t>Nie</w:t>
      </w:r>
      <w:proofErr w:type="spellEnd"/>
      <w:r w:rsidR="00397016">
        <w:rPr>
          <w:rStyle w:val="FontStyle15"/>
          <w:sz w:val="24"/>
          <w:szCs w:val="24"/>
          <w:lang w:val="en-US"/>
        </w:rPr>
        <w:t xml:space="preserve"> </w:t>
      </w:r>
      <w:proofErr w:type="spellStart"/>
      <w:r w:rsidRPr="00946C87">
        <w:rPr>
          <w:rStyle w:val="FontStyle15"/>
          <w:sz w:val="24"/>
          <w:szCs w:val="24"/>
          <w:lang w:val="en-US"/>
        </w:rPr>
        <w:t>dotyczy</w:t>
      </w:r>
      <w:proofErr w:type="spellEnd"/>
      <w:r w:rsidRPr="00946C87">
        <w:rPr>
          <w:rStyle w:val="FontStyle15"/>
          <w:sz w:val="24"/>
          <w:szCs w:val="24"/>
          <w:lang w:val="en-US"/>
        </w:rPr>
        <w:t xml:space="preserve"> / </w:t>
      </w:r>
      <w:r w:rsidR="002E08DD">
        <w:rPr>
          <w:rStyle w:val="FontStyle15"/>
          <w:sz w:val="24"/>
          <w:szCs w:val="24"/>
          <w:lang w:val="en-US"/>
        </w:rPr>
        <w:t>Not Applicable</w:t>
      </w:r>
    </w:p>
    <w:p w14:paraId="71C536BE" w14:textId="77777777" w:rsidR="001A731B" w:rsidRDefault="001A731B">
      <w:pPr>
        <w:pStyle w:val="Style5"/>
        <w:widowControl/>
        <w:spacing w:before="53" w:line="240" w:lineRule="auto"/>
        <w:rPr>
          <w:rStyle w:val="FontStyle15"/>
          <w:sz w:val="24"/>
          <w:szCs w:val="24"/>
          <w:lang w:val="en-US"/>
        </w:rPr>
      </w:pPr>
    </w:p>
    <w:p w14:paraId="35D20CD0" w14:textId="77777777" w:rsidR="00BF3D53" w:rsidRDefault="00BF3D53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Czy w</w:t>
      </w:r>
      <w:r w:rsidRPr="00BF3D53">
        <w:rPr>
          <w:rStyle w:val="FontStyle15"/>
          <w:sz w:val="24"/>
          <w:szCs w:val="24"/>
        </w:rPr>
        <w:t>prowadzenie określa, w szczególności: cel i przedmiot artykułu; istotę problemu; hipotezy badawcze; stan badań (przegląd literatury); nowatorstwo podjętych rozważań</w:t>
      </w:r>
      <w:r w:rsidR="00483E54">
        <w:rPr>
          <w:rStyle w:val="FontStyle15"/>
          <w:sz w:val="24"/>
          <w:szCs w:val="24"/>
        </w:rPr>
        <w:t>?</w:t>
      </w:r>
    </w:p>
    <w:p w14:paraId="56424FB8" w14:textId="49E5A3A7" w:rsidR="00483E54" w:rsidRPr="00137FC4" w:rsidRDefault="00137FC4">
      <w:pPr>
        <w:pStyle w:val="Style5"/>
        <w:widowControl/>
        <w:spacing w:before="53" w:line="240" w:lineRule="auto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137FC4">
        <w:rPr>
          <w:rStyle w:val="FontStyle15"/>
          <w:b/>
          <w:bCs/>
          <w:i/>
          <w:iCs/>
          <w:sz w:val="24"/>
          <w:szCs w:val="24"/>
          <w:lang w:val="en-US"/>
        </w:rPr>
        <w:t xml:space="preserve">Does the introduction specify, in particular: the purpose and subject matter of the article; the essence of the problem; research hypotheses; the </w:t>
      </w:r>
      <w:r w:rsidR="00FF39AF">
        <w:rPr>
          <w:rStyle w:val="FontStyle15"/>
          <w:b/>
          <w:bCs/>
          <w:i/>
          <w:iCs/>
          <w:sz w:val="24"/>
          <w:szCs w:val="24"/>
          <w:lang w:val="en-US"/>
        </w:rPr>
        <w:t xml:space="preserve">current </w:t>
      </w:r>
      <w:r w:rsidRPr="00137FC4">
        <w:rPr>
          <w:rStyle w:val="FontStyle15"/>
          <w:b/>
          <w:bCs/>
          <w:i/>
          <w:iCs/>
          <w:sz w:val="24"/>
          <w:szCs w:val="24"/>
          <w:lang w:val="en-US"/>
        </w:rPr>
        <w:t>state of research (review of the literature on the field); novelty of the discussion?</w:t>
      </w:r>
    </w:p>
    <w:p w14:paraId="17CB738D" w14:textId="77777777" w:rsidR="00BF3D53" w:rsidRPr="00BF3D53" w:rsidRDefault="00BF3D53" w:rsidP="00BF3D53">
      <w:pPr>
        <w:pStyle w:val="Akapitzlist"/>
        <w:numPr>
          <w:ilvl w:val="0"/>
          <w:numId w:val="3"/>
        </w:numPr>
        <w:rPr>
          <w:rStyle w:val="FontStyle15"/>
          <w:sz w:val="24"/>
          <w:szCs w:val="24"/>
        </w:rPr>
      </w:pPr>
      <w:r w:rsidRPr="00BF3D53">
        <w:rPr>
          <w:rStyle w:val="FontStyle15"/>
          <w:sz w:val="24"/>
          <w:szCs w:val="24"/>
        </w:rPr>
        <w:t>Częściowo/</w:t>
      </w:r>
      <w:proofErr w:type="spellStart"/>
      <w:r w:rsidRPr="00BF3D53">
        <w:rPr>
          <w:rStyle w:val="FontStyle15"/>
          <w:sz w:val="24"/>
          <w:szCs w:val="24"/>
        </w:rPr>
        <w:t>Partly</w:t>
      </w:r>
      <w:proofErr w:type="spellEnd"/>
    </w:p>
    <w:p w14:paraId="15141785" w14:textId="77777777" w:rsidR="002B6108" w:rsidRDefault="002B6108" w:rsidP="002B6108">
      <w:pPr>
        <w:pStyle w:val="Bezodstpw"/>
        <w:rPr>
          <w:rStyle w:val="FontStyle15"/>
          <w:sz w:val="24"/>
          <w:szCs w:val="24"/>
          <w:lang w:val="en-US"/>
        </w:rPr>
      </w:pPr>
    </w:p>
    <w:p w14:paraId="3ED6F6B9" w14:textId="77777777" w:rsidR="002B6108" w:rsidRPr="007531C9" w:rsidRDefault="002B6108" w:rsidP="002B6108">
      <w:pPr>
        <w:pStyle w:val="Bezodstpw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Czy </w:t>
      </w:r>
      <w:r w:rsidR="007C7FE2">
        <w:rPr>
          <w:rStyle w:val="FontStyle15"/>
          <w:sz w:val="24"/>
          <w:szCs w:val="24"/>
        </w:rPr>
        <w:t>artykuł</w:t>
      </w:r>
      <w:r>
        <w:rPr>
          <w:rStyle w:val="FontStyle15"/>
          <w:sz w:val="24"/>
          <w:szCs w:val="24"/>
        </w:rPr>
        <w:t xml:space="preserve"> zawiera c</w:t>
      </w:r>
      <w:r w:rsidRPr="007531C9">
        <w:rPr>
          <w:rStyle w:val="FontStyle15"/>
          <w:sz w:val="24"/>
          <w:szCs w:val="24"/>
        </w:rPr>
        <w:t>z</w:t>
      </w:r>
      <w:r>
        <w:rPr>
          <w:rStyle w:val="FontStyle15"/>
          <w:sz w:val="24"/>
          <w:szCs w:val="24"/>
        </w:rPr>
        <w:t>ę</w:t>
      </w:r>
      <w:r w:rsidRPr="007531C9">
        <w:rPr>
          <w:rStyle w:val="FontStyle15"/>
          <w:sz w:val="24"/>
          <w:szCs w:val="24"/>
        </w:rPr>
        <w:t>ść metodologiczn</w:t>
      </w:r>
      <w:r>
        <w:rPr>
          <w:rStyle w:val="FontStyle15"/>
          <w:sz w:val="24"/>
          <w:szCs w:val="24"/>
        </w:rPr>
        <w:t>ą, w której zawarto</w:t>
      </w:r>
      <w:r w:rsidRPr="007531C9">
        <w:rPr>
          <w:rStyle w:val="FontStyle15"/>
          <w:sz w:val="24"/>
          <w:szCs w:val="24"/>
        </w:rPr>
        <w:t xml:space="preserve"> opis wykorzystanych metod i technik badawczych</w:t>
      </w:r>
      <w:r>
        <w:rPr>
          <w:rStyle w:val="FontStyle15"/>
          <w:sz w:val="24"/>
          <w:szCs w:val="24"/>
        </w:rPr>
        <w:t>?</w:t>
      </w:r>
    </w:p>
    <w:p w14:paraId="57C3F3E4" w14:textId="77777777" w:rsidR="002B6108" w:rsidRPr="007531C9" w:rsidRDefault="002B6108" w:rsidP="002B6108">
      <w:pPr>
        <w:pStyle w:val="Bezodstpw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7531C9">
        <w:rPr>
          <w:rStyle w:val="FontStyle15"/>
          <w:b/>
          <w:bCs/>
          <w:i/>
          <w:iCs/>
          <w:sz w:val="24"/>
          <w:szCs w:val="24"/>
          <w:lang w:val="en-US"/>
        </w:rPr>
        <w:t xml:space="preserve">Does the </w:t>
      </w:r>
      <w:r w:rsidR="007C7FE2">
        <w:rPr>
          <w:rStyle w:val="FontStyle15"/>
          <w:b/>
          <w:bCs/>
          <w:i/>
          <w:iCs/>
          <w:sz w:val="24"/>
          <w:szCs w:val="24"/>
          <w:lang w:val="en-US"/>
        </w:rPr>
        <w:t>article</w:t>
      </w:r>
      <w:r w:rsidRPr="007531C9">
        <w:rPr>
          <w:rStyle w:val="FontStyle15"/>
          <w:b/>
          <w:bCs/>
          <w:i/>
          <w:iCs/>
          <w:sz w:val="24"/>
          <w:szCs w:val="24"/>
          <w:lang w:val="en-US"/>
        </w:rPr>
        <w:t xml:space="preserve"> contain a methodological part that includes a description of the research methods and techniques used?</w:t>
      </w:r>
    </w:p>
    <w:p w14:paraId="702B5EAF" w14:textId="2F9FD1C5" w:rsidR="004F48AB" w:rsidRPr="004F48AB" w:rsidRDefault="002B6108" w:rsidP="004F48AB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Nie /No</w:t>
      </w:r>
      <w:r w:rsidR="004F48AB">
        <w:rPr>
          <w:rStyle w:val="FontStyle15"/>
          <w:sz w:val="24"/>
          <w:szCs w:val="24"/>
        </w:rPr>
        <w:t xml:space="preserve"> (bo metody są określone nieprawidłowo)</w:t>
      </w:r>
    </w:p>
    <w:p w14:paraId="5B8A388A" w14:textId="3040386A" w:rsidR="002B6108" w:rsidRPr="00C33D17" w:rsidRDefault="002B6108" w:rsidP="004F48AB">
      <w:pPr>
        <w:pStyle w:val="Bezodstpw"/>
        <w:ind w:left="360"/>
        <w:rPr>
          <w:rStyle w:val="FontStyle15"/>
          <w:sz w:val="24"/>
          <w:szCs w:val="24"/>
        </w:rPr>
      </w:pPr>
    </w:p>
    <w:p w14:paraId="60A7E584" w14:textId="77777777" w:rsidR="00F75914" w:rsidRPr="00C33D17" w:rsidRDefault="00F75914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</w:p>
    <w:p w14:paraId="241CDB90" w14:textId="77777777" w:rsidR="009424E4" w:rsidRDefault="009424E4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  <w:r w:rsidRPr="009424E4">
        <w:rPr>
          <w:rStyle w:val="FontStyle15"/>
          <w:sz w:val="24"/>
          <w:szCs w:val="24"/>
        </w:rPr>
        <w:t>Czy proces badawczy został poprawnie przeprowadzony przez autora oraz czy uzyskane wyniki stanowią elementy nowej wiedzy</w:t>
      </w:r>
      <w:r>
        <w:rPr>
          <w:rStyle w:val="FontStyle15"/>
          <w:sz w:val="24"/>
          <w:szCs w:val="24"/>
        </w:rPr>
        <w:t>?</w:t>
      </w:r>
    </w:p>
    <w:p w14:paraId="021FD84A" w14:textId="77777777" w:rsidR="009424E4" w:rsidRPr="00637203" w:rsidRDefault="00637203">
      <w:pPr>
        <w:pStyle w:val="Style5"/>
        <w:widowControl/>
        <w:spacing w:before="53" w:line="240" w:lineRule="auto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637203">
        <w:rPr>
          <w:rStyle w:val="FontStyle15"/>
          <w:b/>
          <w:bCs/>
          <w:i/>
          <w:iCs/>
          <w:sz w:val="24"/>
          <w:szCs w:val="24"/>
          <w:lang w:val="en-US"/>
        </w:rPr>
        <w:t xml:space="preserve">Was the research process correctly carried out by the </w:t>
      </w:r>
      <w:r w:rsidR="004E1EF6">
        <w:rPr>
          <w:rStyle w:val="FontStyle15"/>
          <w:b/>
          <w:bCs/>
          <w:i/>
          <w:iCs/>
          <w:sz w:val="24"/>
          <w:szCs w:val="24"/>
          <w:lang w:val="en-US"/>
        </w:rPr>
        <w:t>a</w:t>
      </w:r>
      <w:r w:rsidRPr="00637203">
        <w:rPr>
          <w:rStyle w:val="FontStyle15"/>
          <w:b/>
          <w:bCs/>
          <w:i/>
          <w:iCs/>
          <w:sz w:val="24"/>
          <w:szCs w:val="24"/>
          <w:lang w:val="en-US"/>
        </w:rPr>
        <w:t>uthor and did the obtained results constitute elements of new knowledge?</w:t>
      </w:r>
    </w:p>
    <w:p w14:paraId="529D994A" w14:textId="77777777" w:rsidR="004242FF" w:rsidRPr="00BF3D53" w:rsidRDefault="004242FF" w:rsidP="004242FF">
      <w:pPr>
        <w:pStyle w:val="Akapitzlist"/>
        <w:numPr>
          <w:ilvl w:val="0"/>
          <w:numId w:val="3"/>
        </w:numPr>
        <w:rPr>
          <w:rStyle w:val="FontStyle15"/>
          <w:sz w:val="24"/>
          <w:szCs w:val="24"/>
        </w:rPr>
      </w:pPr>
      <w:r w:rsidRPr="00BF3D53">
        <w:rPr>
          <w:rStyle w:val="FontStyle15"/>
          <w:sz w:val="24"/>
          <w:szCs w:val="24"/>
        </w:rPr>
        <w:t>Częściowo/</w:t>
      </w:r>
      <w:proofErr w:type="spellStart"/>
      <w:r w:rsidRPr="00BF3D53">
        <w:rPr>
          <w:rStyle w:val="FontStyle15"/>
          <w:sz w:val="24"/>
          <w:szCs w:val="24"/>
        </w:rPr>
        <w:t>Partly</w:t>
      </w:r>
      <w:proofErr w:type="spellEnd"/>
    </w:p>
    <w:p w14:paraId="644C5C93" w14:textId="77777777" w:rsidR="009424E4" w:rsidRPr="00637203" w:rsidRDefault="009424E4">
      <w:pPr>
        <w:pStyle w:val="Style5"/>
        <w:widowControl/>
        <w:spacing w:before="53" w:line="240" w:lineRule="auto"/>
        <w:rPr>
          <w:rStyle w:val="FontStyle15"/>
          <w:sz w:val="24"/>
          <w:szCs w:val="24"/>
          <w:lang w:val="en-US"/>
        </w:rPr>
      </w:pPr>
    </w:p>
    <w:p w14:paraId="60886A50" w14:textId="77777777" w:rsidR="009424E4" w:rsidRPr="00637203" w:rsidRDefault="009424E4">
      <w:pPr>
        <w:pStyle w:val="Style5"/>
        <w:widowControl/>
        <w:spacing w:before="53" w:line="240" w:lineRule="auto"/>
        <w:rPr>
          <w:rStyle w:val="FontStyle15"/>
          <w:sz w:val="24"/>
          <w:szCs w:val="24"/>
          <w:lang w:val="en-US"/>
        </w:rPr>
      </w:pPr>
    </w:p>
    <w:p w14:paraId="6C636304" w14:textId="75852855" w:rsidR="002B5AE1" w:rsidRPr="002B5AE1" w:rsidRDefault="002B5AE1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  <w:r w:rsidRPr="002B5AE1">
        <w:rPr>
          <w:rStyle w:val="FontStyle15"/>
          <w:sz w:val="24"/>
          <w:szCs w:val="24"/>
        </w:rPr>
        <w:t xml:space="preserve">Czy </w:t>
      </w:r>
      <w:r>
        <w:rPr>
          <w:rStyle w:val="FontStyle15"/>
          <w:sz w:val="24"/>
          <w:szCs w:val="24"/>
        </w:rPr>
        <w:t>p</w:t>
      </w:r>
      <w:r w:rsidRPr="002B5AE1">
        <w:rPr>
          <w:rStyle w:val="FontStyle15"/>
          <w:sz w:val="24"/>
          <w:szCs w:val="24"/>
        </w:rPr>
        <w:t>odsumowanie</w:t>
      </w:r>
      <w:r w:rsidR="00D43527">
        <w:rPr>
          <w:rStyle w:val="FontStyle15"/>
          <w:sz w:val="24"/>
          <w:szCs w:val="24"/>
        </w:rPr>
        <w:t>:</w:t>
      </w:r>
      <w:r w:rsidRPr="002B5AE1">
        <w:rPr>
          <w:rStyle w:val="FontStyle15"/>
          <w:sz w:val="24"/>
          <w:szCs w:val="24"/>
        </w:rPr>
        <w:t xml:space="preserve"> przedstawia tezy i zawiera odpowiedzi na pytania postawione we wprowadzeniu; podkreśla elementy nowej wiedzy;</w:t>
      </w:r>
      <w:r w:rsidR="0040133C">
        <w:rPr>
          <w:rStyle w:val="FontStyle15"/>
          <w:sz w:val="24"/>
          <w:szCs w:val="24"/>
        </w:rPr>
        <w:t xml:space="preserve"> </w:t>
      </w:r>
      <w:r w:rsidRPr="002B5AE1">
        <w:rPr>
          <w:rStyle w:val="FontStyle15"/>
          <w:sz w:val="24"/>
          <w:szCs w:val="24"/>
        </w:rPr>
        <w:t xml:space="preserve">odnosi się do rezultatów badań innych uczonych; określa wpływ lub znaczenie przeprowadzonych badań, w szczególności w </w:t>
      </w:r>
      <w:r w:rsidR="005B6BFD">
        <w:rPr>
          <w:rStyle w:val="FontStyle15"/>
          <w:sz w:val="24"/>
          <w:szCs w:val="24"/>
        </w:rPr>
        <w:t>dyscyplinie</w:t>
      </w:r>
      <w:r w:rsidRPr="002B5AE1">
        <w:rPr>
          <w:rStyle w:val="FontStyle15"/>
          <w:sz w:val="24"/>
          <w:szCs w:val="24"/>
        </w:rPr>
        <w:t xml:space="preserve"> nauk</w:t>
      </w:r>
      <w:r w:rsidR="005B6BFD">
        <w:rPr>
          <w:rStyle w:val="FontStyle15"/>
          <w:sz w:val="24"/>
          <w:szCs w:val="24"/>
        </w:rPr>
        <w:t>i</w:t>
      </w:r>
      <w:r w:rsidRPr="002B5AE1">
        <w:rPr>
          <w:rStyle w:val="FontStyle15"/>
          <w:sz w:val="24"/>
          <w:szCs w:val="24"/>
        </w:rPr>
        <w:t xml:space="preserve"> prawn</w:t>
      </w:r>
      <w:r w:rsidR="005B6BFD">
        <w:rPr>
          <w:rStyle w:val="FontStyle15"/>
          <w:sz w:val="24"/>
          <w:szCs w:val="24"/>
        </w:rPr>
        <w:t>e</w:t>
      </w:r>
      <w:r>
        <w:rPr>
          <w:rStyle w:val="FontStyle15"/>
          <w:sz w:val="24"/>
          <w:szCs w:val="24"/>
        </w:rPr>
        <w:t>?</w:t>
      </w:r>
    </w:p>
    <w:p w14:paraId="3BDA7622" w14:textId="653EC4D0" w:rsidR="002B5AE1" w:rsidRPr="002B5AE1" w:rsidRDefault="002B5AE1">
      <w:pPr>
        <w:pStyle w:val="Style5"/>
        <w:widowControl/>
        <w:spacing w:before="53" w:line="240" w:lineRule="auto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2B5AE1">
        <w:rPr>
          <w:rStyle w:val="FontStyle15"/>
          <w:b/>
          <w:bCs/>
          <w:i/>
          <w:iCs/>
          <w:sz w:val="24"/>
          <w:szCs w:val="24"/>
          <w:lang w:val="en-US"/>
        </w:rPr>
        <w:t>Does the conclusion: present the theses and answer the questions stated in the introduction;</w:t>
      </w:r>
      <w:r w:rsidR="008765AA">
        <w:rPr>
          <w:rStyle w:val="FontStyle15"/>
          <w:b/>
          <w:bCs/>
          <w:i/>
          <w:iCs/>
          <w:sz w:val="24"/>
          <w:szCs w:val="24"/>
          <w:lang w:val="en-US"/>
        </w:rPr>
        <w:t xml:space="preserve"> </w:t>
      </w:r>
      <w:r w:rsidRPr="002B5AE1">
        <w:rPr>
          <w:rStyle w:val="FontStyle15"/>
          <w:b/>
          <w:bCs/>
          <w:i/>
          <w:iCs/>
          <w:sz w:val="24"/>
          <w:szCs w:val="24"/>
          <w:lang w:val="en-US"/>
        </w:rPr>
        <w:t xml:space="preserve">emphasize the elements of new knowledge; refer to the research results of other scientists; determine the impact or significance of the study carried out, </w:t>
      </w:r>
      <w:proofErr w:type="gramStart"/>
      <w:r w:rsidRPr="002B5AE1">
        <w:rPr>
          <w:rStyle w:val="FontStyle15"/>
          <w:b/>
          <w:bCs/>
          <w:i/>
          <w:iCs/>
          <w:sz w:val="24"/>
          <w:szCs w:val="24"/>
          <w:lang w:val="en-US"/>
        </w:rPr>
        <w:t>in particular in</w:t>
      </w:r>
      <w:proofErr w:type="gramEnd"/>
      <w:r w:rsidRPr="002B5AE1">
        <w:rPr>
          <w:rStyle w:val="FontStyle15"/>
          <w:b/>
          <w:bCs/>
          <w:i/>
          <w:iCs/>
          <w:sz w:val="24"/>
          <w:szCs w:val="24"/>
          <w:lang w:val="en-US"/>
        </w:rPr>
        <w:t xml:space="preserve"> the </w:t>
      </w:r>
      <w:r w:rsidR="005B6BFD">
        <w:rPr>
          <w:rStyle w:val="FontStyle15"/>
          <w:b/>
          <w:bCs/>
          <w:i/>
          <w:iCs/>
          <w:sz w:val="24"/>
          <w:szCs w:val="24"/>
          <w:lang w:val="en-US"/>
        </w:rPr>
        <w:t>discipline</w:t>
      </w:r>
      <w:r w:rsidR="001F3AD4">
        <w:rPr>
          <w:rStyle w:val="FontStyle15"/>
          <w:b/>
          <w:bCs/>
          <w:i/>
          <w:iCs/>
          <w:sz w:val="24"/>
          <w:szCs w:val="24"/>
          <w:lang w:val="en-US"/>
        </w:rPr>
        <w:t xml:space="preserve"> </w:t>
      </w:r>
      <w:r w:rsidR="00106121" w:rsidRPr="00106121">
        <w:rPr>
          <w:rStyle w:val="FontStyle15"/>
          <w:b/>
          <w:bCs/>
          <w:i/>
          <w:iCs/>
          <w:sz w:val="24"/>
          <w:szCs w:val="24"/>
          <w:lang w:val="en-US"/>
        </w:rPr>
        <w:t>of science</w:t>
      </w:r>
      <w:r w:rsidR="001F3AD4">
        <w:rPr>
          <w:rStyle w:val="FontStyle15"/>
          <w:b/>
          <w:bCs/>
          <w:i/>
          <w:iCs/>
          <w:sz w:val="24"/>
          <w:szCs w:val="24"/>
          <w:lang w:val="en-US"/>
        </w:rPr>
        <w:t xml:space="preserve"> </w:t>
      </w:r>
      <w:r w:rsidRPr="002B5AE1">
        <w:rPr>
          <w:rStyle w:val="FontStyle15"/>
          <w:b/>
          <w:bCs/>
          <w:i/>
          <w:iCs/>
          <w:sz w:val="24"/>
          <w:szCs w:val="24"/>
          <w:lang w:val="en-US"/>
        </w:rPr>
        <w:t>of law?</w:t>
      </w:r>
    </w:p>
    <w:p w14:paraId="69389B5B" w14:textId="77777777" w:rsidR="002B5AE1" w:rsidRPr="00BF3D53" w:rsidRDefault="002B5AE1" w:rsidP="002B5AE1">
      <w:pPr>
        <w:pStyle w:val="Akapitzlist"/>
        <w:numPr>
          <w:ilvl w:val="0"/>
          <w:numId w:val="3"/>
        </w:numPr>
        <w:rPr>
          <w:rStyle w:val="FontStyle15"/>
          <w:sz w:val="24"/>
          <w:szCs w:val="24"/>
        </w:rPr>
      </w:pPr>
      <w:r w:rsidRPr="00BF3D53">
        <w:rPr>
          <w:rStyle w:val="FontStyle15"/>
          <w:sz w:val="24"/>
          <w:szCs w:val="24"/>
        </w:rPr>
        <w:t>Częściowo/</w:t>
      </w:r>
      <w:proofErr w:type="spellStart"/>
      <w:r w:rsidRPr="00BF3D53">
        <w:rPr>
          <w:rStyle w:val="FontStyle15"/>
          <w:sz w:val="24"/>
          <w:szCs w:val="24"/>
        </w:rPr>
        <w:t>Partly</w:t>
      </w:r>
      <w:proofErr w:type="spellEnd"/>
    </w:p>
    <w:p w14:paraId="134C3000" w14:textId="77777777" w:rsidR="004F48AB" w:rsidRDefault="004F48AB" w:rsidP="005D5BDE">
      <w:pPr>
        <w:pStyle w:val="Style5"/>
        <w:widowControl/>
        <w:spacing w:before="53"/>
        <w:rPr>
          <w:rStyle w:val="FontStyle15"/>
          <w:sz w:val="24"/>
          <w:szCs w:val="24"/>
        </w:rPr>
      </w:pPr>
    </w:p>
    <w:p w14:paraId="36B034F5" w14:textId="213F4524" w:rsidR="00D7433C" w:rsidRDefault="00D7433C" w:rsidP="005D5BDE">
      <w:pPr>
        <w:pStyle w:val="Style5"/>
        <w:widowControl/>
        <w:spacing w:before="53"/>
        <w:rPr>
          <w:rStyle w:val="FontStyle15"/>
          <w:sz w:val="24"/>
          <w:szCs w:val="24"/>
        </w:rPr>
      </w:pPr>
      <w:r w:rsidRPr="00D7433C">
        <w:rPr>
          <w:rStyle w:val="FontStyle15"/>
          <w:sz w:val="24"/>
          <w:szCs w:val="24"/>
        </w:rPr>
        <w:t xml:space="preserve">Czy </w:t>
      </w:r>
      <w:r>
        <w:rPr>
          <w:rStyle w:val="FontStyle15"/>
          <w:sz w:val="24"/>
          <w:szCs w:val="24"/>
        </w:rPr>
        <w:t xml:space="preserve">glosa </w:t>
      </w:r>
      <w:r w:rsidRPr="00D7433C">
        <w:rPr>
          <w:rStyle w:val="FontStyle15"/>
          <w:sz w:val="24"/>
          <w:szCs w:val="24"/>
        </w:rPr>
        <w:t>ma charakter naukowy oraz czy recenzowany tekst dotyczy orzeczenia, które dotyka problemów kontrowersyjnych, przełomowych i istotnych dla kształtowania praktyki orzeczniczej</w:t>
      </w:r>
      <w:r>
        <w:rPr>
          <w:rStyle w:val="FontStyle15"/>
          <w:sz w:val="24"/>
          <w:szCs w:val="24"/>
        </w:rPr>
        <w:t>?</w:t>
      </w:r>
    </w:p>
    <w:p w14:paraId="20EC6470" w14:textId="77777777" w:rsidR="005D5BDE" w:rsidRDefault="00D7433C" w:rsidP="005D5BDE">
      <w:pPr>
        <w:pStyle w:val="Style5"/>
        <w:widowControl/>
        <w:spacing w:before="53"/>
        <w:rPr>
          <w:rStyle w:val="FontStyle15"/>
          <w:b/>
          <w:bCs/>
          <w:i/>
          <w:iCs/>
          <w:sz w:val="24"/>
          <w:szCs w:val="24"/>
          <w:lang w:val="en-US"/>
        </w:rPr>
      </w:pPr>
      <w:r>
        <w:rPr>
          <w:rStyle w:val="FontStyle15"/>
          <w:b/>
          <w:bCs/>
          <w:i/>
          <w:iCs/>
          <w:sz w:val="24"/>
          <w:szCs w:val="24"/>
          <w:lang w:val="en-US"/>
        </w:rPr>
        <w:t>Is</w:t>
      </w:r>
      <w:r w:rsidR="001F3AD4">
        <w:rPr>
          <w:rStyle w:val="FontStyle15"/>
          <w:b/>
          <w:bCs/>
          <w:i/>
          <w:iCs/>
          <w:sz w:val="24"/>
          <w:szCs w:val="24"/>
          <w:lang w:val="en-US"/>
        </w:rPr>
        <w:t xml:space="preserve"> </w:t>
      </w:r>
      <w:r w:rsidR="00E61890">
        <w:rPr>
          <w:rStyle w:val="FontStyle15"/>
          <w:b/>
          <w:bCs/>
          <w:i/>
          <w:iCs/>
          <w:sz w:val="24"/>
          <w:szCs w:val="24"/>
          <w:lang w:val="en-US"/>
        </w:rPr>
        <w:t>the</w:t>
      </w:r>
      <w:r w:rsidR="005D5BDE" w:rsidRPr="00BC6C27">
        <w:rPr>
          <w:rStyle w:val="FontStyle15"/>
          <w:b/>
          <w:bCs/>
          <w:i/>
          <w:iCs/>
          <w:sz w:val="24"/>
          <w:szCs w:val="24"/>
          <w:lang w:val="en-US"/>
        </w:rPr>
        <w:t xml:space="preserve"> commentary on a judicial decision (gloss) of a scientific nature and </w:t>
      </w:r>
      <w:r>
        <w:rPr>
          <w:rStyle w:val="FontStyle15"/>
          <w:b/>
          <w:bCs/>
          <w:i/>
          <w:iCs/>
          <w:sz w:val="24"/>
          <w:szCs w:val="24"/>
          <w:lang w:val="en-US"/>
        </w:rPr>
        <w:t>does</w:t>
      </w:r>
      <w:r w:rsidR="005D5BDE" w:rsidRPr="00BC6C27">
        <w:rPr>
          <w:rStyle w:val="FontStyle15"/>
          <w:b/>
          <w:bCs/>
          <w:i/>
          <w:iCs/>
          <w:sz w:val="24"/>
          <w:szCs w:val="24"/>
          <w:lang w:val="en-US"/>
        </w:rPr>
        <w:t xml:space="preserve"> the reviewed text concern a ruling that addresses controversial, </w:t>
      </w:r>
      <w:proofErr w:type="gramStart"/>
      <w:r w:rsidR="005D5BDE" w:rsidRPr="00BC6C27">
        <w:rPr>
          <w:rStyle w:val="FontStyle15"/>
          <w:b/>
          <w:bCs/>
          <w:i/>
          <w:iCs/>
          <w:sz w:val="24"/>
          <w:szCs w:val="24"/>
          <w:lang w:val="en-US"/>
        </w:rPr>
        <w:t>ground-breaking</w:t>
      </w:r>
      <w:proofErr w:type="gramEnd"/>
      <w:r w:rsidR="005D5BDE" w:rsidRPr="00BC6C27">
        <w:rPr>
          <w:rStyle w:val="FontStyle15"/>
          <w:b/>
          <w:bCs/>
          <w:i/>
          <w:iCs/>
          <w:sz w:val="24"/>
          <w:szCs w:val="24"/>
          <w:lang w:val="en-US"/>
        </w:rPr>
        <w:t xml:space="preserve"> and important problems for the shaping of judicial practice</w:t>
      </w:r>
      <w:r>
        <w:rPr>
          <w:rStyle w:val="FontStyle15"/>
          <w:b/>
          <w:bCs/>
          <w:i/>
          <w:iCs/>
          <w:sz w:val="24"/>
          <w:szCs w:val="24"/>
          <w:lang w:val="en-US"/>
        </w:rPr>
        <w:t>?</w:t>
      </w:r>
    </w:p>
    <w:p w14:paraId="51D3A76A" w14:textId="2B836283" w:rsidR="00D7433C" w:rsidRPr="00946C87" w:rsidRDefault="00D7433C" w:rsidP="00D7433C">
      <w:pPr>
        <w:pStyle w:val="Bezodstpw"/>
        <w:numPr>
          <w:ilvl w:val="0"/>
          <w:numId w:val="3"/>
        </w:numPr>
        <w:rPr>
          <w:rStyle w:val="FontStyle15"/>
          <w:sz w:val="24"/>
          <w:szCs w:val="24"/>
          <w:lang w:val="en-US"/>
        </w:rPr>
      </w:pPr>
      <w:proofErr w:type="spellStart"/>
      <w:r w:rsidRPr="00946C87">
        <w:rPr>
          <w:rStyle w:val="FontStyle15"/>
          <w:sz w:val="24"/>
          <w:szCs w:val="24"/>
          <w:lang w:val="en-US"/>
        </w:rPr>
        <w:t>Nie</w:t>
      </w:r>
      <w:proofErr w:type="spellEnd"/>
      <w:r w:rsidR="001F3AD4">
        <w:rPr>
          <w:rStyle w:val="FontStyle15"/>
          <w:sz w:val="24"/>
          <w:szCs w:val="24"/>
          <w:lang w:val="en-US"/>
        </w:rPr>
        <w:t xml:space="preserve"> </w:t>
      </w:r>
      <w:proofErr w:type="spellStart"/>
      <w:r w:rsidRPr="00946C87">
        <w:rPr>
          <w:rStyle w:val="FontStyle15"/>
          <w:sz w:val="24"/>
          <w:szCs w:val="24"/>
          <w:lang w:val="en-US"/>
        </w:rPr>
        <w:t>dotyczy</w:t>
      </w:r>
      <w:proofErr w:type="spellEnd"/>
      <w:r w:rsidRPr="00946C87">
        <w:rPr>
          <w:rStyle w:val="FontStyle15"/>
          <w:sz w:val="24"/>
          <w:szCs w:val="24"/>
          <w:lang w:val="en-US"/>
        </w:rPr>
        <w:t xml:space="preserve"> / </w:t>
      </w:r>
      <w:r w:rsidR="002E08DD">
        <w:rPr>
          <w:rStyle w:val="FontStyle15"/>
          <w:sz w:val="24"/>
          <w:szCs w:val="24"/>
          <w:lang w:val="en-US"/>
        </w:rPr>
        <w:t>Not Applicable</w:t>
      </w:r>
    </w:p>
    <w:p w14:paraId="3FCA5D3B" w14:textId="77777777" w:rsidR="00D7433C" w:rsidRPr="00BC6C27" w:rsidRDefault="00D7433C" w:rsidP="005D5BDE">
      <w:pPr>
        <w:pStyle w:val="Style5"/>
        <w:widowControl/>
        <w:spacing w:before="53"/>
        <w:rPr>
          <w:rStyle w:val="FontStyle15"/>
          <w:b/>
          <w:bCs/>
          <w:i/>
          <w:iCs/>
          <w:sz w:val="24"/>
          <w:szCs w:val="24"/>
          <w:lang w:val="en-US"/>
        </w:rPr>
      </w:pPr>
    </w:p>
    <w:p w14:paraId="51678476" w14:textId="77777777" w:rsidR="005D5BDE" w:rsidRPr="00D7433C" w:rsidRDefault="00C67BEA" w:rsidP="005D5BDE">
      <w:pPr>
        <w:pStyle w:val="Style5"/>
        <w:widowControl/>
        <w:spacing w:before="53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lastRenderedPageBreak/>
        <w:t>C</w:t>
      </w:r>
      <w:r w:rsidR="00D7433C" w:rsidRPr="00D7433C">
        <w:rPr>
          <w:rStyle w:val="FontStyle15"/>
          <w:sz w:val="24"/>
          <w:szCs w:val="24"/>
        </w:rPr>
        <w:t>zy autor glosy poprawnie dokonał charakterystyki problemu prawnego poruszanego w komentowanym orzeczeniu, właściwie przeprowadził analizę rozumowania orzekającego sądu i należycie sformułował konkluzję</w:t>
      </w:r>
      <w:r>
        <w:rPr>
          <w:rStyle w:val="FontStyle15"/>
          <w:sz w:val="24"/>
          <w:szCs w:val="24"/>
        </w:rPr>
        <w:t>?</w:t>
      </w:r>
    </w:p>
    <w:p w14:paraId="0B518F84" w14:textId="77777777" w:rsidR="005D5BDE" w:rsidRPr="007343C1" w:rsidRDefault="007343C1" w:rsidP="005D5BDE">
      <w:pPr>
        <w:pStyle w:val="Style5"/>
        <w:widowControl/>
        <w:spacing w:before="53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7343C1">
        <w:rPr>
          <w:rStyle w:val="FontStyle15"/>
          <w:b/>
          <w:bCs/>
          <w:i/>
          <w:iCs/>
          <w:sz w:val="24"/>
          <w:szCs w:val="24"/>
          <w:lang w:val="en-US"/>
        </w:rPr>
        <w:t>Has</w:t>
      </w:r>
      <w:r w:rsidR="005D5BDE" w:rsidRPr="007343C1">
        <w:rPr>
          <w:rStyle w:val="FontStyle15"/>
          <w:b/>
          <w:bCs/>
          <w:i/>
          <w:iCs/>
          <w:sz w:val="24"/>
          <w:szCs w:val="24"/>
          <w:lang w:val="en-US"/>
        </w:rPr>
        <w:t xml:space="preserve"> the author of the commentary</w:t>
      </w:r>
      <w:r w:rsidR="00A23B20">
        <w:rPr>
          <w:rStyle w:val="FontStyle15"/>
          <w:b/>
          <w:bCs/>
          <w:i/>
          <w:iCs/>
          <w:sz w:val="24"/>
          <w:szCs w:val="24"/>
          <w:lang w:val="en-US"/>
        </w:rPr>
        <w:t xml:space="preserve"> </w:t>
      </w:r>
      <w:r w:rsidRPr="007343C1">
        <w:rPr>
          <w:rStyle w:val="FontStyle15"/>
          <w:b/>
          <w:bCs/>
          <w:i/>
          <w:iCs/>
          <w:sz w:val="24"/>
          <w:szCs w:val="24"/>
          <w:lang w:val="en-US"/>
        </w:rPr>
        <w:t>on a judicial decision (gloss)</w:t>
      </w:r>
      <w:r w:rsidR="005D5BDE" w:rsidRPr="007343C1">
        <w:rPr>
          <w:rStyle w:val="FontStyle15"/>
          <w:b/>
          <w:bCs/>
          <w:i/>
          <w:iCs/>
          <w:sz w:val="24"/>
          <w:szCs w:val="24"/>
          <w:lang w:val="en-US"/>
        </w:rPr>
        <w:t xml:space="preserve"> correctly </w:t>
      </w:r>
      <w:proofErr w:type="spellStart"/>
      <w:r w:rsidR="005D5BDE" w:rsidRPr="007343C1">
        <w:rPr>
          <w:rStyle w:val="FontStyle15"/>
          <w:b/>
          <w:bCs/>
          <w:i/>
          <w:iCs/>
          <w:sz w:val="24"/>
          <w:szCs w:val="24"/>
          <w:lang w:val="en-US"/>
        </w:rPr>
        <w:t>characterised</w:t>
      </w:r>
      <w:proofErr w:type="spellEnd"/>
      <w:r w:rsidR="005D5BDE" w:rsidRPr="007343C1">
        <w:rPr>
          <w:rStyle w:val="FontStyle15"/>
          <w:b/>
          <w:bCs/>
          <w:i/>
          <w:iCs/>
          <w:sz w:val="24"/>
          <w:szCs w:val="24"/>
          <w:lang w:val="en-US"/>
        </w:rPr>
        <w:t xml:space="preserve"> the legal problem tackled in the commented ruling, properly </w:t>
      </w:r>
      <w:proofErr w:type="spellStart"/>
      <w:r w:rsidR="005D5BDE" w:rsidRPr="007343C1">
        <w:rPr>
          <w:rStyle w:val="FontStyle15"/>
          <w:b/>
          <w:bCs/>
          <w:i/>
          <w:iCs/>
          <w:sz w:val="24"/>
          <w:szCs w:val="24"/>
          <w:lang w:val="en-US"/>
        </w:rPr>
        <w:t>analysed</w:t>
      </w:r>
      <w:proofErr w:type="spellEnd"/>
      <w:r w:rsidR="005D5BDE" w:rsidRPr="007343C1">
        <w:rPr>
          <w:rStyle w:val="FontStyle15"/>
          <w:b/>
          <w:bCs/>
          <w:i/>
          <w:iCs/>
          <w:sz w:val="24"/>
          <w:szCs w:val="24"/>
          <w:lang w:val="en-US"/>
        </w:rPr>
        <w:t xml:space="preserve"> the reasoning of the adjudicating </w:t>
      </w:r>
      <w:proofErr w:type="gramStart"/>
      <w:r w:rsidR="005D5BDE" w:rsidRPr="007343C1">
        <w:rPr>
          <w:rStyle w:val="FontStyle15"/>
          <w:b/>
          <w:bCs/>
          <w:i/>
          <w:iCs/>
          <w:sz w:val="24"/>
          <w:szCs w:val="24"/>
          <w:lang w:val="en-US"/>
        </w:rPr>
        <w:t>court</w:t>
      </w:r>
      <w:proofErr w:type="gramEnd"/>
      <w:r w:rsidR="005D5BDE" w:rsidRPr="007343C1">
        <w:rPr>
          <w:rStyle w:val="FontStyle15"/>
          <w:b/>
          <w:bCs/>
          <w:i/>
          <w:iCs/>
          <w:sz w:val="24"/>
          <w:szCs w:val="24"/>
          <w:lang w:val="en-US"/>
        </w:rPr>
        <w:t xml:space="preserve"> and duly formulated the conclusion</w:t>
      </w:r>
      <w:r w:rsidRPr="007343C1">
        <w:rPr>
          <w:rStyle w:val="FontStyle15"/>
          <w:b/>
          <w:bCs/>
          <w:i/>
          <w:iCs/>
          <w:sz w:val="24"/>
          <w:szCs w:val="24"/>
          <w:lang w:val="en-US"/>
        </w:rPr>
        <w:t>?</w:t>
      </w:r>
    </w:p>
    <w:p w14:paraId="3933B608" w14:textId="473B77F5" w:rsidR="00117A1B" w:rsidRPr="00946C87" w:rsidRDefault="00117A1B" w:rsidP="00117A1B">
      <w:pPr>
        <w:pStyle w:val="Bezodstpw"/>
        <w:numPr>
          <w:ilvl w:val="0"/>
          <w:numId w:val="3"/>
        </w:numPr>
        <w:rPr>
          <w:rStyle w:val="FontStyle15"/>
          <w:sz w:val="24"/>
          <w:szCs w:val="24"/>
          <w:lang w:val="en-US"/>
        </w:rPr>
      </w:pPr>
      <w:proofErr w:type="spellStart"/>
      <w:r w:rsidRPr="00946C87">
        <w:rPr>
          <w:rStyle w:val="FontStyle15"/>
          <w:sz w:val="24"/>
          <w:szCs w:val="24"/>
          <w:lang w:val="en-US"/>
        </w:rPr>
        <w:t>Nie</w:t>
      </w:r>
      <w:proofErr w:type="spellEnd"/>
      <w:r w:rsidR="00A23B20">
        <w:rPr>
          <w:rStyle w:val="FontStyle15"/>
          <w:sz w:val="24"/>
          <w:szCs w:val="24"/>
          <w:lang w:val="en-US"/>
        </w:rPr>
        <w:t xml:space="preserve"> </w:t>
      </w:r>
      <w:proofErr w:type="spellStart"/>
      <w:r w:rsidRPr="00946C87">
        <w:rPr>
          <w:rStyle w:val="FontStyle15"/>
          <w:sz w:val="24"/>
          <w:szCs w:val="24"/>
          <w:lang w:val="en-US"/>
        </w:rPr>
        <w:t>dotyczy</w:t>
      </w:r>
      <w:proofErr w:type="spellEnd"/>
      <w:r w:rsidRPr="00946C87">
        <w:rPr>
          <w:rStyle w:val="FontStyle15"/>
          <w:sz w:val="24"/>
          <w:szCs w:val="24"/>
          <w:lang w:val="en-US"/>
        </w:rPr>
        <w:t xml:space="preserve"> / </w:t>
      </w:r>
      <w:r w:rsidR="002E08DD">
        <w:rPr>
          <w:rStyle w:val="FontStyle15"/>
          <w:sz w:val="24"/>
          <w:szCs w:val="24"/>
          <w:lang w:val="en-US"/>
        </w:rPr>
        <w:t>Not Applicable</w:t>
      </w:r>
    </w:p>
    <w:p w14:paraId="0FDB1B17" w14:textId="77777777" w:rsidR="005D5BDE" w:rsidRDefault="005D5BDE" w:rsidP="005D5BDE">
      <w:pPr>
        <w:pStyle w:val="Style5"/>
        <w:widowControl/>
        <w:spacing w:before="53"/>
        <w:rPr>
          <w:rStyle w:val="FontStyle15"/>
          <w:sz w:val="24"/>
          <w:szCs w:val="24"/>
          <w:lang w:val="en-US"/>
        </w:rPr>
      </w:pPr>
    </w:p>
    <w:p w14:paraId="63AAEE16" w14:textId="77777777" w:rsidR="007343C1" w:rsidRPr="000B397E" w:rsidRDefault="000B397E" w:rsidP="005D5BDE">
      <w:pPr>
        <w:pStyle w:val="Style5"/>
        <w:widowControl/>
        <w:spacing w:before="53"/>
        <w:rPr>
          <w:rStyle w:val="FontStyle15"/>
          <w:sz w:val="24"/>
          <w:szCs w:val="24"/>
        </w:rPr>
      </w:pPr>
      <w:r w:rsidRPr="000B397E">
        <w:rPr>
          <w:rStyle w:val="FontStyle15"/>
          <w:sz w:val="24"/>
          <w:szCs w:val="24"/>
        </w:rPr>
        <w:t xml:space="preserve">Czy </w:t>
      </w:r>
      <w:r>
        <w:rPr>
          <w:rStyle w:val="FontStyle15"/>
          <w:sz w:val="24"/>
          <w:szCs w:val="24"/>
        </w:rPr>
        <w:t>artykuł recenzyjny</w:t>
      </w:r>
      <w:r w:rsidRPr="000B397E">
        <w:rPr>
          <w:rStyle w:val="FontStyle15"/>
          <w:sz w:val="24"/>
          <w:szCs w:val="24"/>
        </w:rPr>
        <w:t xml:space="preserve"> dotyczy publikacji znaczącej dla nauki lub praktyki oraz czy autor odniósł się do poprawności metodologicznej i strony merytorycznej recenzowanej p</w:t>
      </w:r>
      <w:r>
        <w:rPr>
          <w:rStyle w:val="FontStyle15"/>
          <w:sz w:val="24"/>
          <w:szCs w:val="24"/>
        </w:rPr>
        <w:t>ublikacji?</w:t>
      </w:r>
    </w:p>
    <w:p w14:paraId="2F7CACB1" w14:textId="77777777" w:rsidR="005D5BDE" w:rsidRPr="00667C08" w:rsidRDefault="000B397E" w:rsidP="005D5BDE">
      <w:pPr>
        <w:pStyle w:val="Style5"/>
        <w:widowControl/>
        <w:spacing w:before="53"/>
        <w:rPr>
          <w:rStyle w:val="FontStyle15"/>
          <w:b/>
          <w:bCs/>
          <w:i/>
          <w:iCs/>
          <w:sz w:val="24"/>
          <w:szCs w:val="24"/>
          <w:lang w:val="en-US"/>
        </w:rPr>
      </w:pPr>
      <w:r>
        <w:rPr>
          <w:rStyle w:val="FontStyle15"/>
          <w:b/>
          <w:bCs/>
          <w:i/>
          <w:iCs/>
          <w:sz w:val="24"/>
          <w:szCs w:val="24"/>
          <w:lang w:val="en-US"/>
        </w:rPr>
        <w:t>Does the</w:t>
      </w:r>
      <w:r w:rsidR="005D5BDE" w:rsidRPr="00667C08">
        <w:rPr>
          <w:rStyle w:val="FontStyle15"/>
          <w:b/>
          <w:bCs/>
          <w:i/>
          <w:iCs/>
          <w:sz w:val="24"/>
          <w:szCs w:val="24"/>
          <w:lang w:val="en-US"/>
        </w:rPr>
        <w:t xml:space="preserve"> review article relate to a publication significant for science or practice, and </w:t>
      </w:r>
      <w:r>
        <w:rPr>
          <w:rStyle w:val="FontStyle15"/>
          <w:b/>
          <w:bCs/>
          <w:i/>
          <w:iCs/>
          <w:sz w:val="24"/>
          <w:szCs w:val="24"/>
          <w:lang w:val="en-US"/>
        </w:rPr>
        <w:t xml:space="preserve">does </w:t>
      </w:r>
      <w:r w:rsidR="005D5BDE" w:rsidRPr="00667C08">
        <w:rPr>
          <w:rStyle w:val="FontStyle15"/>
          <w:b/>
          <w:bCs/>
          <w:i/>
          <w:iCs/>
          <w:sz w:val="24"/>
          <w:szCs w:val="24"/>
          <w:lang w:val="en-US"/>
        </w:rPr>
        <w:t xml:space="preserve">the author refer to the methodological correctness and substantive aspects of the reviewed </w:t>
      </w:r>
      <w:r>
        <w:rPr>
          <w:rStyle w:val="FontStyle15"/>
          <w:b/>
          <w:bCs/>
          <w:i/>
          <w:iCs/>
          <w:sz w:val="24"/>
          <w:szCs w:val="24"/>
          <w:lang w:val="en-US"/>
        </w:rPr>
        <w:t>publication</w:t>
      </w:r>
      <w:r w:rsidR="00667C08">
        <w:rPr>
          <w:rStyle w:val="FontStyle15"/>
          <w:b/>
          <w:bCs/>
          <w:i/>
          <w:iCs/>
          <w:sz w:val="24"/>
          <w:szCs w:val="24"/>
          <w:lang w:val="en-US"/>
        </w:rPr>
        <w:t>?</w:t>
      </w:r>
    </w:p>
    <w:p w14:paraId="6FFC2C61" w14:textId="1A8B5E43" w:rsidR="00667C08" w:rsidRPr="00946C87" w:rsidRDefault="00667C08" w:rsidP="00667C08">
      <w:pPr>
        <w:pStyle w:val="Bezodstpw"/>
        <w:numPr>
          <w:ilvl w:val="0"/>
          <w:numId w:val="3"/>
        </w:numPr>
        <w:rPr>
          <w:rStyle w:val="FontStyle15"/>
          <w:sz w:val="24"/>
          <w:szCs w:val="24"/>
          <w:lang w:val="en-US"/>
        </w:rPr>
      </w:pPr>
      <w:proofErr w:type="spellStart"/>
      <w:r w:rsidRPr="00946C87">
        <w:rPr>
          <w:rStyle w:val="FontStyle15"/>
          <w:sz w:val="24"/>
          <w:szCs w:val="24"/>
          <w:lang w:val="en-US"/>
        </w:rPr>
        <w:t>Nie</w:t>
      </w:r>
      <w:proofErr w:type="spellEnd"/>
      <w:r w:rsidR="00A23B20">
        <w:rPr>
          <w:rStyle w:val="FontStyle15"/>
          <w:sz w:val="24"/>
          <w:szCs w:val="24"/>
          <w:lang w:val="en-US"/>
        </w:rPr>
        <w:t xml:space="preserve"> </w:t>
      </w:r>
      <w:proofErr w:type="spellStart"/>
      <w:r w:rsidRPr="00946C87">
        <w:rPr>
          <w:rStyle w:val="FontStyle15"/>
          <w:sz w:val="24"/>
          <w:szCs w:val="24"/>
          <w:lang w:val="en-US"/>
        </w:rPr>
        <w:t>dotyczy</w:t>
      </w:r>
      <w:proofErr w:type="spellEnd"/>
      <w:r w:rsidRPr="00946C87">
        <w:rPr>
          <w:rStyle w:val="FontStyle15"/>
          <w:sz w:val="24"/>
          <w:szCs w:val="24"/>
          <w:lang w:val="en-US"/>
        </w:rPr>
        <w:t xml:space="preserve"> / </w:t>
      </w:r>
      <w:r w:rsidR="002E08DD">
        <w:rPr>
          <w:rStyle w:val="FontStyle15"/>
          <w:sz w:val="24"/>
          <w:szCs w:val="24"/>
          <w:lang w:val="en-US"/>
        </w:rPr>
        <w:t>Not Applicable</w:t>
      </w:r>
    </w:p>
    <w:p w14:paraId="383F84B1" w14:textId="77777777" w:rsidR="00BF4B94" w:rsidRDefault="00BF4B94" w:rsidP="005D5BDE">
      <w:pPr>
        <w:pStyle w:val="Style5"/>
        <w:widowControl/>
        <w:spacing w:before="53" w:line="240" w:lineRule="auto"/>
        <w:rPr>
          <w:rStyle w:val="FontStyle15"/>
          <w:sz w:val="24"/>
          <w:szCs w:val="24"/>
          <w:lang w:val="en-US"/>
        </w:rPr>
      </w:pPr>
    </w:p>
    <w:p w14:paraId="77D25316" w14:textId="77777777" w:rsidR="007E57FA" w:rsidRDefault="007E57FA" w:rsidP="005D5BDE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</w:p>
    <w:p w14:paraId="2C99B4ED" w14:textId="77777777" w:rsidR="00667C08" w:rsidRPr="00BF4B94" w:rsidRDefault="00BF4B94" w:rsidP="005D5BDE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C</w:t>
      </w:r>
      <w:r w:rsidRPr="00BF4B94">
        <w:rPr>
          <w:rStyle w:val="FontStyle15"/>
          <w:sz w:val="24"/>
          <w:szCs w:val="24"/>
        </w:rPr>
        <w:t xml:space="preserve">zy </w:t>
      </w:r>
      <w:r>
        <w:rPr>
          <w:rStyle w:val="FontStyle15"/>
          <w:sz w:val="24"/>
          <w:szCs w:val="24"/>
        </w:rPr>
        <w:t>sprawozdanie z konferencji</w:t>
      </w:r>
      <w:r w:rsidRPr="00BF4B94">
        <w:rPr>
          <w:rStyle w:val="FontStyle15"/>
          <w:sz w:val="24"/>
          <w:szCs w:val="24"/>
        </w:rPr>
        <w:t xml:space="preserve"> określa przedmiot i cel konferencji, prezentuje tezy lub elementarne treści wygłoszonych referatów oraz wskazuje znaczenie konferencji dla nauki lub praktyki</w:t>
      </w:r>
      <w:r>
        <w:rPr>
          <w:rStyle w:val="FontStyle15"/>
          <w:sz w:val="24"/>
          <w:szCs w:val="24"/>
        </w:rPr>
        <w:t>?</w:t>
      </w:r>
    </w:p>
    <w:p w14:paraId="1FBEA1A5" w14:textId="77777777" w:rsidR="00D43527" w:rsidRPr="00667C08" w:rsidRDefault="000A3A31" w:rsidP="005D5BDE">
      <w:pPr>
        <w:pStyle w:val="Style5"/>
        <w:widowControl/>
        <w:spacing w:before="53" w:line="240" w:lineRule="auto"/>
        <w:rPr>
          <w:rStyle w:val="FontStyle15"/>
          <w:b/>
          <w:bCs/>
          <w:i/>
          <w:iCs/>
          <w:sz w:val="24"/>
          <w:szCs w:val="24"/>
          <w:lang w:val="en-US"/>
        </w:rPr>
      </w:pPr>
      <w:r>
        <w:rPr>
          <w:rStyle w:val="FontStyle15"/>
          <w:b/>
          <w:bCs/>
          <w:i/>
          <w:iCs/>
          <w:sz w:val="24"/>
          <w:szCs w:val="24"/>
          <w:lang w:val="en-US"/>
        </w:rPr>
        <w:t>Does</w:t>
      </w:r>
      <w:r w:rsidR="00A23B20">
        <w:rPr>
          <w:rStyle w:val="FontStyle15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Style w:val="FontStyle15"/>
          <w:b/>
          <w:bCs/>
          <w:i/>
          <w:iCs/>
          <w:sz w:val="24"/>
          <w:szCs w:val="24"/>
          <w:lang w:val="en-US"/>
        </w:rPr>
        <w:t xml:space="preserve">the </w:t>
      </w:r>
      <w:r w:rsidR="005D5BDE" w:rsidRPr="00667C08">
        <w:rPr>
          <w:rStyle w:val="FontStyle15"/>
          <w:b/>
          <w:bCs/>
          <w:i/>
          <w:iCs/>
          <w:sz w:val="24"/>
          <w:szCs w:val="24"/>
          <w:lang w:val="en-US"/>
        </w:rPr>
        <w:t xml:space="preserve">conference </w:t>
      </w:r>
      <w:r w:rsidR="00BF4B94">
        <w:rPr>
          <w:rStyle w:val="FontStyle15"/>
          <w:b/>
          <w:bCs/>
          <w:i/>
          <w:iCs/>
          <w:sz w:val="24"/>
          <w:szCs w:val="24"/>
          <w:lang w:val="en-US"/>
        </w:rPr>
        <w:t xml:space="preserve">report </w:t>
      </w:r>
      <w:r w:rsidR="005D5BDE" w:rsidRPr="00667C08">
        <w:rPr>
          <w:rStyle w:val="FontStyle15"/>
          <w:b/>
          <w:bCs/>
          <w:i/>
          <w:iCs/>
          <w:sz w:val="24"/>
          <w:szCs w:val="24"/>
          <w:lang w:val="en-US"/>
        </w:rPr>
        <w:t>specif</w:t>
      </w:r>
      <w:r>
        <w:rPr>
          <w:rStyle w:val="FontStyle15"/>
          <w:b/>
          <w:bCs/>
          <w:i/>
          <w:iCs/>
          <w:sz w:val="24"/>
          <w:szCs w:val="24"/>
          <w:lang w:val="en-US"/>
        </w:rPr>
        <w:t xml:space="preserve">y </w:t>
      </w:r>
      <w:r w:rsidR="005D5BDE" w:rsidRPr="00667C08">
        <w:rPr>
          <w:rStyle w:val="FontStyle15"/>
          <w:b/>
          <w:bCs/>
          <w:i/>
          <w:iCs/>
          <w:sz w:val="24"/>
          <w:szCs w:val="24"/>
          <w:lang w:val="en-US"/>
        </w:rPr>
        <w:t>the subject and aim of the conference, present theses or elementary content of the papers delivered and specif</w:t>
      </w:r>
      <w:r w:rsidR="003713AA">
        <w:rPr>
          <w:rStyle w:val="FontStyle15"/>
          <w:b/>
          <w:bCs/>
          <w:i/>
          <w:iCs/>
          <w:sz w:val="24"/>
          <w:szCs w:val="24"/>
          <w:lang w:val="en-US"/>
        </w:rPr>
        <w:t>y</w:t>
      </w:r>
      <w:r w:rsidR="005D5BDE" w:rsidRPr="00667C08">
        <w:rPr>
          <w:rStyle w:val="FontStyle15"/>
          <w:b/>
          <w:bCs/>
          <w:i/>
          <w:iCs/>
          <w:sz w:val="24"/>
          <w:szCs w:val="24"/>
          <w:lang w:val="en-US"/>
        </w:rPr>
        <w:t xml:space="preserve"> the significance of the conference for science or practice</w:t>
      </w:r>
      <w:r w:rsidR="00667C08">
        <w:rPr>
          <w:rStyle w:val="FontStyle15"/>
          <w:b/>
          <w:bCs/>
          <w:i/>
          <w:iCs/>
          <w:sz w:val="24"/>
          <w:szCs w:val="24"/>
          <w:lang w:val="en-US"/>
        </w:rPr>
        <w:t>?</w:t>
      </w:r>
    </w:p>
    <w:p w14:paraId="07BF7E0D" w14:textId="69F0C48B" w:rsidR="00667C08" w:rsidRPr="00946C87" w:rsidRDefault="00667C08" w:rsidP="00667C08">
      <w:pPr>
        <w:pStyle w:val="Bezodstpw"/>
        <w:numPr>
          <w:ilvl w:val="0"/>
          <w:numId w:val="3"/>
        </w:numPr>
        <w:rPr>
          <w:rStyle w:val="FontStyle15"/>
          <w:sz w:val="24"/>
          <w:szCs w:val="24"/>
          <w:lang w:val="en-US"/>
        </w:rPr>
      </w:pPr>
      <w:proofErr w:type="spellStart"/>
      <w:r w:rsidRPr="00946C87">
        <w:rPr>
          <w:rStyle w:val="FontStyle15"/>
          <w:sz w:val="24"/>
          <w:szCs w:val="24"/>
          <w:lang w:val="en-US"/>
        </w:rPr>
        <w:t>Nie</w:t>
      </w:r>
      <w:proofErr w:type="spellEnd"/>
      <w:r w:rsidR="00A23B20">
        <w:rPr>
          <w:rStyle w:val="FontStyle15"/>
          <w:sz w:val="24"/>
          <w:szCs w:val="24"/>
          <w:lang w:val="en-US"/>
        </w:rPr>
        <w:t xml:space="preserve"> </w:t>
      </w:r>
      <w:proofErr w:type="spellStart"/>
      <w:r w:rsidRPr="00946C87">
        <w:rPr>
          <w:rStyle w:val="FontStyle15"/>
          <w:sz w:val="24"/>
          <w:szCs w:val="24"/>
          <w:lang w:val="en-US"/>
        </w:rPr>
        <w:t>dotyczy</w:t>
      </w:r>
      <w:proofErr w:type="spellEnd"/>
      <w:r w:rsidRPr="00946C87">
        <w:rPr>
          <w:rStyle w:val="FontStyle15"/>
          <w:sz w:val="24"/>
          <w:szCs w:val="24"/>
          <w:lang w:val="en-US"/>
        </w:rPr>
        <w:t xml:space="preserve"> / </w:t>
      </w:r>
      <w:r w:rsidR="002E08DD">
        <w:rPr>
          <w:rStyle w:val="FontStyle15"/>
          <w:sz w:val="24"/>
          <w:szCs w:val="24"/>
          <w:lang w:val="en-US"/>
        </w:rPr>
        <w:t>Not Applicable</w:t>
      </w:r>
    </w:p>
    <w:p w14:paraId="58535B57" w14:textId="77777777" w:rsidR="00D43527" w:rsidRPr="002B5AE1" w:rsidRDefault="00D43527">
      <w:pPr>
        <w:pStyle w:val="Style5"/>
        <w:widowControl/>
        <w:spacing w:before="53" w:line="240" w:lineRule="auto"/>
        <w:rPr>
          <w:rStyle w:val="FontStyle15"/>
          <w:sz w:val="24"/>
          <w:szCs w:val="24"/>
          <w:lang w:val="en-US"/>
        </w:rPr>
      </w:pPr>
    </w:p>
    <w:p w14:paraId="10E3EF4D" w14:textId="77777777" w:rsidR="001624B0" w:rsidRPr="00815DEA" w:rsidRDefault="001624B0" w:rsidP="001624B0">
      <w:pPr>
        <w:pStyle w:val="Bezodstpw"/>
        <w:rPr>
          <w:rStyle w:val="FontStyle15"/>
          <w:sz w:val="24"/>
          <w:szCs w:val="24"/>
        </w:rPr>
      </w:pPr>
      <w:r w:rsidRPr="00815DEA">
        <w:rPr>
          <w:rStyle w:val="FontStyle15"/>
          <w:sz w:val="24"/>
          <w:szCs w:val="24"/>
        </w:rPr>
        <w:t>Czy autor/autorzy jasno wyrażają i wyjaśniają sw</w:t>
      </w:r>
      <w:r>
        <w:rPr>
          <w:rStyle w:val="FontStyle15"/>
          <w:sz w:val="24"/>
          <w:szCs w:val="24"/>
        </w:rPr>
        <w:t xml:space="preserve">oje poglądy? </w:t>
      </w:r>
    </w:p>
    <w:p w14:paraId="13601685" w14:textId="77777777" w:rsidR="001624B0" w:rsidRPr="00815DEA" w:rsidRDefault="001624B0" w:rsidP="001624B0">
      <w:pPr>
        <w:pStyle w:val="Bezodstpw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815DEA">
        <w:rPr>
          <w:rStyle w:val="FontStyle15"/>
          <w:b/>
          <w:bCs/>
          <w:i/>
          <w:iCs/>
          <w:sz w:val="24"/>
          <w:szCs w:val="24"/>
          <w:lang w:val="en-US"/>
        </w:rPr>
        <w:t>Do the author(s) clearly express and explain their own professional viewpoints?</w:t>
      </w:r>
    </w:p>
    <w:p w14:paraId="684CB2F9" w14:textId="77777777" w:rsidR="001624B0" w:rsidRPr="00E9011F" w:rsidRDefault="001624B0" w:rsidP="001624B0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09E895F7" w14:textId="77777777" w:rsidR="004F48AB" w:rsidRDefault="004F48AB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</w:p>
    <w:p w14:paraId="41242679" w14:textId="6CDA3322" w:rsidR="0087767E" w:rsidRPr="00E9011F" w:rsidRDefault="0087767E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Czy abstrakt jest zgodny z wytycznymi czasopisma?</w:t>
      </w:r>
    </w:p>
    <w:p w14:paraId="22E4CEE5" w14:textId="77777777" w:rsidR="0087767E" w:rsidRPr="00E9011F" w:rsidRDefault="00E31A06">
      <w:pPr>
        <w:pStyle w:val="Style5"/>
        <w:widowControl/>
        <w:spacing w:before="53" w:line="240" w:lineRule="auto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E31A06">
        <w:rPr>
          <w:rStyle w:val="FontStyle15"/>
          <w:b/>
          <w:bCs/>
          <w:i/>
          <w:iCs/>
          <w:sz w:val="24"/>
          <w:szCs w:val="24"/>
          <w:lang w:val="en-US"/>
        </w:rPr>
        <w:t>Does the abstract follow the journal's guidelines?</w:t>
      </w:r>
    </w:p>
    <w:p w14:paraId="3EE1DFFD" w14:textId="65781252" w:rsidR="00EC2FDC" w:rsidRDefault="00EC2FDC" w:rsidP="00EC2FDC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  <w:r w:rsidR="004F48AB">
        <w:rPr>
          <w:rStyle w:val="FontStyle15"/>
          <w:sz w:val="24"/>
          <w:szCs w:val="24"/>
        </w:rPr>
        <w:t xml:space="preserve"> (znowu zakładam, że tak).</w:t>
      </w:r>
    </w:p>
    <w:p w14:paraId="0905973C" w14:textId="77777777" w:rsidR="004F48AB" w:rsidRDefault="004F48AB" w:rsidP="00A02DB0">
      <w:pPr>
        <w:pStyle w:val="Bezodstpw"/>
        <w:rPr>
          <w:rStyle w:val="FontStyle15"/>
          <w:sz w:val="24"/>
          <w:szCs w:val="24"/>
        </w:rPr>
      </w:pPr>
    </w:p>
    <w:p w14:paraId="2C875757" w14:textId="3ACDECE3" w:rsidR="00A02DB0" w:rsidRPr="00A02DB0" w:rsidRDefault="00A02DB0" w:rsidP="00A02DB0">
      <w:pPr>
        <w:pStyle w:val="Bezodstpw"/>
        <w:rPr>
          <w:rStyle w:val="FontStyle15"/>
          <w:sz w:val="24"/>
          <w:szCs w:val="24"/>
        </w:rPr>
      </w:pPr>
      <w:r w:rsidRPr="00A02DB0">
        <w:rPr>
          <w:rStyle w:val="FontStyle15"/>
          <w:sz w:val="24"/>
          <w:szCs w:val="24"/>
        </w:rPr>
        <w:t xml:space="preserve">Czy słowa kluczowe </w:t>
      </w:r>
      <w:r>
        <w:rPr>
          <w:rStyle w:val="FontStyle15"/>
          <w:sz w:val="24"/>
          <w:szCs w:val="24"/>
        </w:rPr>
        <w:t>zostały</w:t>
      </w:r>
      <w:r w:rsidR="00A23B20">
        <w:rPr>
          <w:rStyle w:val="FontStyle15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właściwie</w:t>
      </w:r>
      <w:r w:rsidRPr="00A02DB0">
        <w:rPr>
          <w:rStyle w:val="FontStyle15"/>
          <w:sz w:val="24"/>
          <w:szCs w:val="24"/>
        </w:rPr>
        <w:t xml:space="preserve"> dobrane?</w:t>
      </w:r>
    </w:p>
    <w:p w14:paraId="5F2E5C80" w14:textId="77777777" w:rsidR="0087767E" w:rsidRPr="00A02DB0" w:rsidRDefault="00A02DB0" w:rsidP="00A02DB0">
      <w:pPr>
        <w:pStyle w:val="Bezodstpw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A02DB0">
        <w:rPr>
          <w:rStyle w:val="FontStyle15"/>
          <w:b/>
          <w:bCs/>
          <w:i/>
          <w:iCs/>
          <w:sz w:val="24"/>
          <w:szCs w:val="24"/>
          <w:lang w:val="en-US"/>
        </w:rPr>
        <w:t>Are the key words suitably selected?</w:t>
      </w:r>
    </w:p>
    <w:p w14:paraId="109F87AC" w14:textId="77777777" w:rsidR="00A02DB0" w:rsidRDefault="00A02DB0" w:rsidP="00A02DB0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06CC4D9E" w14:textId="77777777" w:rsidR="0040494B" w:rsidRDefault="0040494B">
      <w:pPr>
        <w:pStyle w:val="Style5"/>
        <w:widowControl/>
        <w:spacing w:before="53" w:line="240" w:lineRule="auto"/>
        <w:rPr>
          <w:rStyle w:val="FontStyle15"/>
          <w:sz w:val="24"/>
          <w:szCs w:val="24"/>
          <w:lang w:val="en-US"/>
        </w:rPr>
      </w:pPr>
    </w:p>
    <w:p w14:paraId="66CA57ED" w14:textId="77777777" w:rsidR="0040494B" w:rsidRDefault="0040494B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  <w:r w:rsidRPr="0040494B">
        <w:rPr>
          <w:rStyle w:val="FontStyle15"/>
          <w:sz w:val="24"/>
          <w:szCs w:val="24"/>
        </w:rPr>
        <w:t>Czy bibliografia została opracowana zgodnie z wytycznymi czasop</w:t>
      </w:r>
      <w:r>
        <w:rPr>
          <w:rStyle w:val="FontStyle15"/>
          <w:sz w:val="24"/>
          <w:szCs w:val="24"/>
        </w:rPr>
        <w:t>isma?</w:t>
      </w:r>
    </w:p>
    <w:p w14:paraId="7B9BFB68" w14:textId="77777777" w:rsidR="0040494B" w:rsidRPr="0040494B" w:rsidRDefault="0040494B">
      <w:pPr>
        <w:pStyle w:val="Style5"/>
        <w:widowControl/>
        <w:spacing w:before="53" w:line="240" w:lineRule="auto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40494B">
        <w:rPr>
          <w:rStyle w:val="FontStyle15"/>
          <w:b/>
          <w:bCs/>
          <w:i/>
          <w:iCs/>
          <w:sz w:val="24"/>
          <w:szCs w:val="24"/>
          <w:lang w:val="en-US"/>
        </w:rPr>
        <w:t>Have the references been prepared in accordance with the journal's guidelines?</w:t>
      </w:r>
    </w:p>
    <w:p w14:paraId="2C37D7C8" w14:textId="61F6BAE7" w:rsidR="0040494B" w:rsidRDefault="004F48AB" w:rsidP="0040494B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Nie wiem, zostawiam to redakcji.</w:t>
      </w:r>
    </w:p>
    <w:p w14:paraId="755DCED9" w14:textId="77777777" w:rsidR="007342C8" w:rsidRDefault="007342C8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</w:p>
    <w:p w14:paraId="2AD547B4" w14:textId="77777777" w:rsidR="0017189D" w:rsidRPr="00E9011F" w:rsidRDefault="00451054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Zmiany konieczne do wprowadzenia przez autora przed publikacją tekstu naukowego:</w:t>
      </w:r>
    </w:p>
    <w:p w14:paraId="532C9B62" w14:textId="77777777" w:rsidR="00F07BE4" w:rsidRPr="00E9011F" w:rsidRDefault="00F07BE4">
      <w:pPr>
        <w:pStyle w:val="Style5"/>
        <w:widowControl/>
        <w:spacing w:before="53" w:line="240" w:lineRule="auto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E9011F">
        <w:rPr>
          <w:rStyle w:val="FontStyle15"/>
          <w:b/>
          <w:bCs/>
          <w:i/>
          <w:iCs/>
          <w:sz w:val="24"/>
          <w:szCs w:val="24"/>
          <w:lang w:val="en-US"/>
        </w:rPr>
        <w:t>Necessary changes to be made by the Author before publishing</w:t>
      </w:r>
      <w:r w:rsidR="00691BCA">
        <w:rPr>
          <w:rStyle w:val="FontStyle15"/>
          <w:b/>
          <w:bCs/>
          <w:i/>
          <w:iCs/>
          <w:sz w:val="24"/>
          <w:szCs w:val="24"/>
          <w:lang w:val="en-US"/>
        </w:rPr>
        <w:t>:</w:t>
      </w:r>
    </w:p>
    <w:p w14:paraId="7151D404" w14:textId="77777777" w:rsidR="0017189D" w:rsidRPr="00E9011F" w:rsidRDefault="0017189D">
      <w:pPr>
        <w:pStyle w:val="Style5"/>
        <w:widowControl/>
        <w:spacing w:line="240" w:lineRule="exact"/>
        <w:rPr>
          <w:lang w:val="en-US"/>
        </w:rPr>
      </w:pPr>
    </w:p>
    <w:p w14:paraId="6C6E21CA" w14:textId="7008D203" w:rsidR="00B03834" w:rsidRDefault="00040D0E">
      <w:pPr>
        <w:pStyle w:val="Style5"/>
        <w:widowControl/>
        <w:spacing w:line="240" w:lineRule="exact"/>
        <w:rPr>
          <w:rFonts w:ascii="Times" w:hAnsi="Times" w:cs="Arial"/>
          <w:bCs/>
          <w:iCs/>
        </w:rPr>
      </w:pPr>
      <w:r>
        <w:t>- poprawić część metodologiczną – nie ma takich metod jak a</w:t>
      </w:r>
      <w:r w:rsidRPr="000E191C">
        <w:rPr>
          <w:rFonts w:ascii="Times" w:hAnsi="Times" w:cs="Arial"/>
          <w:bCs/>
          <w:iCs/>
        </w:rPr>
        <w:t>naliz</w:t>
      </w:r>
      <w:r>
        <w:rPr>
          <w:rFonts w:ascii="Times" w:hAnsi="Times" w:cs="Arial"/>
          <w:bCs/>
          <w:iCs/>
        </w:rPr>
        <w:t xml:space="preserve">a </w:t>
      </w:r>
      <w:r w:rsidRPr="000E191C">
        <w:rPr>
          <w:rFonts w:ascii="Times" w:hAnsi="Times" w:cs="Arial"/>
          <w:bCs/>
          <w:iCs/>
        </w:rPr>
        <w:t xml:space="preserve">stanowiska przedstawicieli doktryny prawa międzynarodowego </w:t>
      </w:r>
      <w:r>
        <w:rPr>
          <w:rFonts w:ascii="Times" w:hAnsi="Times" w:cs="Arial"/>
          <w:bCs/>
          <w:iCs/>
        </w:rPr>
        <w:t>czy</w:t>
      </w:r>
      <w:r w:rsidRPr="000E191C">
        <w:rPr>
          <w:rFonts w:ascii="Times" w:hAnsi="Times" w:cs="Arial"/>
          <w:bCs/>
          <w:iCs/>
        </w:rPr>
        <w:t xml:space="preserve"> analiz</w:t>
      </w:r>
      <w:r>
        <w:rPr>
          <w:rFonts w:ascii="Times" w:hAnsi="Times" w:cs="Arial"/>
          <w:bCs/>
          <w:iCs/>
        </w:rPr>
        <w:t>a</w:t>
      </w:r>
      <w:r w:rsidRPr="000E191C">
        <w:rPr>
          <w:rFonts w:ascii="Times" w:hAnsi="Times" w:cs="Arial"/>
          <w:bCs/>
          <w:iCs/>
        </w:rPr>
        <w:t xml:space="preserve"> niektórych instytucji prawa międzynarodowego</w:t>
      </w:r>
      <w:r>
        <w:rPr>
          <w:rFonts w:ascii="Times" w:hAnsi="Times" w:cs="Arial"/>
          <w:bCs/>
          <w:iCs/>
        </w:rPr>
        <w:t>; metoda historyczna też ma się nijak do artykułu;</w:t>
      </w:r>
    </w:p>
    <w:p w14:paraId="1D6DB727" w14:textId="1518029A" w:rsidR="00040D0E" w:rsidRDefault="00040D0E">
      <w:pPr>
        <w:pStyle w:val="Style5"/>
        <w:widowControl/>
        <w:spacing w:line="240" w:lineRule="exact"/>
      </w:pPr>
    </w:p>
    <w:p w14:paraId="55288099" w14:textId="74645FD9" w:rsidR="00040D0E" w:rsidRDefault="00040D0E">
      <w:pPr>
        <w:pStyle w:val="Style5"/>
        <w:widowControl/>
        <w:spacing w:line="240" w:lineRule="exact"/>
      </w:pPr>
      <w:r>
        <w:t>- poprawić literówki;</w:t>
      </w:r>
    </w:p>
    <w:p w14:paraId="68E2BA65" w14:textId="5D15A3F5" w:rsidR="00040D0E" w:rsidRDefault="00040D0E">
      <w:pPr>
        <w:pStyle w:val="Style5"/>
        <w:widowControl/>
        <w:spacing w:line="240" w:lineRule="exact"/>
      </w:pPr>
    </w:p>
    <w:p w14:paraId="223FE418" w14:textId="693B7A75" w:rsidR="00040D0E" w:rsidRDefault="00040D0E">
      <w:pPr>
        <w:pStyle w:val="Style5"/>
        <w:widowControl/>
        <w:spacing w:line="240" w:lineRule="exact"/>
        <w:rPr>
          <w:rFonts w:ascii="Times" w:hAnsi="Times" w:cs="Arial"/>
          <w:bCs/>
          <w:iCs/>
        </w:rPr>
      </w:pPr>
      <w:proofErr w:type="gramStart"/>
      <w:r>
        <w:lastRenderedPageBreak/>
        <w:t>-„</w:t>
      </w:r>
      <w:r w:rsidRPr="00040D0E">
        <w:rPr>
          <w:rFonts w:ascii="Times" w:hAnsi="Times" w:cs="Arial"/>
          <w:bCs/>
          <w:iCs/>
        </w:rPr>
        <w:t xml:space="preserve"> </w:t>
      </w:r>
      <w:r w:rsidRPr="000E191C">
        <w:rPr>
          <w:rFonts w:ascii="Times" w:hAnsi="Times" w:cs="Arial"/>
          <w:bCs/>
          <w:iCs/>
        </w:rPr>
        <w:t>Zauważyć</w:t>
      </w:r>
      <w:proofErr w:type="gramEnd"/>
      <w:r w:rsidRPr="000E191C">
        <w:rPr>
          <w:rFonts w:ascii="Times" w:hAnsi="Times" w:cs="Arial"/>
          <w:bCs/>
          <w:iCs/>
        </w:rPr>
        <w:t xml:space="preserve"> należy wszakże, że słowa te zostały napisane przed wydarzeniami mającymi miejsce w niektórych państwach arabskich w ramach tzw. arabskiej wiosny, które – co zostanie udowodnione w dalszej części </w:t>
      </w:r>
      <w:r w:rsidRPr="00040D0E">
        <w:rPr>
          <w:rFonts w:ascii="Times" w:hAnsi="Times" w:cs="Arial"/>
          <w:bCs/>
          <w:iCs/>
          <w:highlight w:val="yellow"/>
        </w:rPr>
        <w:t>książki</w:t>
      </w:r>
      <w:r w:rsidRPr="000E191C">
        <w:rPr>
          <w:rFonts w:ascii="Times" w:hAnsi="Times" w:cs="Arial"/>
          <w:bCs/>
          <w:iCs/>
        </w:rPr>
        <w:t>, dokonały reorientacji wcześniejszych przekonań przedstawicieli części państw i wielu przedstawicieli doktryny prawa międzynarodowego</w:t>
      </w:r>
      <w:r>
        <w:rPr>
          <w:rFonts w:ascii="Times" w:hAnsi="Times" w:cs="Arial"/>
          <w:bCs/>
          <w:iCs/>
        </w:rPr>
        <w:t>”</w:t>
      </w:r>
      <w:r w:rsidRPr="000E191C">
        <w:rPr>
          <w:rFonts w:ascii="Times" w:hAnsi="Times" w:cs="Arial"/>
          <w:bCs/>
          <w:iCs/>
        </w:rPr>
        <w:t>.</w:t>
      </w:r>
      <w:r>
        <w:rPr>
          <w:rFonts w:ascii="Times" w:hAnsi="Times" w:cs="Arial"/>
          <w:bCs/>
          <w:iCs/>
        </w:rPr>
        <w:t xml:space="preserve"> To artykuł czy fragment książki?</w:t>
      </w:r>
    </w:p>
    <w:p w14:paraId="19D157BE" w14:textId="0F1FD7D6" w:rsidR="00040D0E" w:rsidRDefault="00040D0E">
      <w:pPr>
        <w:pStyle w:val="Style5"/>
        <w:widowControl/>
        <w:spacing w:line="240" w:lineRule="exact"/>
      </w:pPr>
    </w:p>
    <w:p w14:paraId="26CE146C" w14:textId="4AF23E50" w:rsidR="00BE346A" w:rsidRDefault="00BE346A">
      <w:pPr>
        <w:pStyle w:val="Style5"/>
        <w:widowControl/>
        <w:spacing w:line="240" w:lineRule="exact"/>
      </w:pPr>
    </w:p>
    <w:p w14:paraId="05FEC03A" w14:textId="7329075D" w:rsidR="00BE346A" w:rsidRDefault="00BE346A">
      <w:pPr>
        <w:pStyle w:val="Style5"/>
        <w:widowControl/>
        <w:spacing w:line="240" w:lineRule="exact"/>
        <w:rPr>
          <w:rFonts w:ascii="Times" w:hAnsi="Times" w:cs="Arial"/>
        </w:rPr>
      </w:pPr>
      <w:r>
        <w:t xml:space="preserve">- to mieszanie języka ang. i polskiego w </w:t>
      </w:r>
      <w:proofErr w:type="gramStart"/>
      <w:r>
        <w:t>sytuacji</w:t>
      </w:r>
      <w:proofErr w:type="gramEnd"/>
      <w:r>
        <w:t xml:space="preserve"> kiedy można śmiało napisać w jęz. Polskim jest trochę dziwne: „</w:t>
      </w:r>
      <w:r w:rsidRPr="000E191C">
        <w:rPr>
          <w:rFonts w:ascii="Times" w:hAnsi="Times" w:cs="Arial"/>
        </w:rPr>
        <w:t xml:space="preserve">Przypomnieć należy, że jednym z celów tej operacji wojskowej było ustanowienie zgodnie z pkt. 17 i 18 </w:t>
      </w:r>
      <w:r w:rsidRPr="00BE346A">
        <w:rPr>
          <w:rFonts w:ascii="Times" w:hAnsi="Times" w:cs="Arial"/>
          <w:highlight w:val="yellow"/>
        </w:rPr>
        <w:t xml:space="preserve">United Nations Security </w:t>
      </w:r>
      <w:proofErr w:type="spellStart"/>
      <w:r w:rsidRPr="00BE346A">
        <w:rPr>
          <w:rFonts w:ascii="Times" w:hAnsi="Times" w:cs="Arial"/>
          <w:highlight w:val="yellow"/>
        </w:rPr>
        <w:t>Council</w:t>
      </w:r>
      <w:proofErr w:type="spellEnd"/>
      <w:r w:rsidRPr="00BE346A">
        <w:rPr>
          <w:rFonts w:ascii="Times" w:hAnsi="Times" w:cs="Arial"/>
          <w:highlight w:val="yellow"/>
        </w:rPr>
        <w:t xml:space="preserve"> Resolution</w:t>
      </w:r>
      <w:r w:rsidRPr="000E191C">
        <w:rPr>
          <w:rFonts w:ascii="Times" w:hAnsi="Times" w:cs="Arial"/>
        </w:rPr>
        <w:t xml:space="preserve"> 1973</w:t>
      </w:r>
      <w:r>
        <w:rPr>
          <w:rFonts w:ascii="Times" w:hAnsi="Times" w:cs="Arial"/>
        </w:rPr>
        <w:t>” (jeśli artykuł mi alby być opublikowany po polsku)</w:t>
      </w:r>
      <w:r w:rsidR="004F48AB">
        <w:rPr>
          <w:rFonts w:ascii="Times" w:hAnsi="Times" w:cs="Arial"/>
        </w:rPr>
        <w:t>;</w:t>
      </w:r>
    </w:p>
    <w:p w14:paraId="080C6F87" w14:textId="601F4184" w:rsidR="004F48AB" w:rsidRDefault="004F48AB">
      <w:pPr>
        <w:pStyle w:val="Style5"/>
        <w:widowControl/>
        <w:spacing w:line="240" w:lineRule="exact"/>
        <w:rPr>
          <w:rFonts w:ascii="Times" w:hAnsi="Times" w:cs="Arial"/>
        </w:rPr>
      </w:pPr>
    </w:p>
    <w:p w14:paraId="4A4DE480" w14:textId="028BFA63" w:rsidR="004F48AB" w:rsidRPr="000E191C" w:rsidRDefault="004F48AB" w:rsidP="004F48AB">
      <w:pPr>
        <w:jc w:val="both"/>
        <w:rPr>
          <w:rFonts w:ascii="Times" w:hAnsi="Times" w:cs="Arial"/>
          <w:bCs/>
          <w:iCs/>
        </w:rPr>
      </w:pPr>
      <w:r>
        <w:rPr>
          <w:rFonts w:ascii="Times" w:hAnsi="Times" w:cs="Arial"/>
        </w:rPr>
        <w:t xml:space="preserve">- przede wszystkim tekstowi brakuje płynności i spójności. Czytając czytelnik gubi się w rozważaniach. Należałoby wyodrębnić wyraźne cząstki (punkty), bo zawartość obecnych czasami się powiela, występują powtórzenia. Jeden z punktów prawie pokrywa się z </w:t>
      </w:r>
      <w:r w:rsidR="0075634D">
        <w:rPr>
          <w:rFonts w:ascii="Times" w:hAnsi="Times" w:cs="Arial"/>
        </w:rPr>
        <w:t>tytułem</w:t>
      </w:r>
      <w:r>
        <w:rPr>
          <w:rFonts w:ascii="Times" w:hAnsi="Times" w:cs="Arial"/>
        </w:rPr>
        <w:t xml:space="preserve"> </w:t>
      </w:r>
      <w:r w:rsidR="0075634D">
        <w:rPr>
          <w:rFonts w:ascii="Times" w:hAnsi="Times" w:cs="Arial"/>
        </w:rPr>
        <w:t>artykułu</w:t>
      </w:r>
      <w:r>
        <w:rPr>
          <w:rFonts w:ascii="Times" w:hAnsi="Times" w:cs="Arial"/>
        </w:rPr>
        <w:t xml:space="preserve">: </w:t>
      </w:r>
      <w:r w:rsidR="0075634D">
        <w:rPr>
          <w:rFonts w:ascii="Times" w:hAnsi="Times" w:cs="Arial"/>
        </w:rPr>
        <w:t xml:space="preserve">punkt </w:t>
      </w:r>
      <w:r w:rsidRPr="000E191C">
        <w:rPr>
          <w:rFonts w:ascii="Times" w:hAnsi="Times" w:cs="Arial"/>
          <w:bCs/>
          <w:iCs/>
        </w:rPr>
        <w:t xml:space="preserve">Prawne uregulowania dopuszczalności interwencji wojskowej w ramach modelu </w:t>
      </w:r>
      <w:r w:rsidRPr="000E191C">
        <w:rPr>
          <w:rFonts w:ascii="Times" w:hAnsi="Times" w:cs="Arial"/>
          <w:bCs/>
          <w:i/>
        </w:rPr>
        <w:t>R2P</w:t>
      </w:r>
      <w:r w:rsidR="0075634D">
        <w:rPr>
          <w:rFonts w:ascii="Times" w:hAnsi="Times" w:cs="Arial"/>
          <w:bCs/>
          <w:i/>
        </w:rPr>
        <w:t>.</w:t>
      </w:r>
    </w:p>
    <w:p w14:paraId="2A215CFD" w14:textId="6E22DB8F" w:rsidR="004F48AB" w:rsidRPr="00EF4714" w:rsidRDefault="004F48AB">
      <w:pPr>
        <w:pStyle w:val="Style5"/>
        <w:widowControl/>
        <w:spacing w:line="240" w:lineRule="exact"/>
        <w:rPr>
          <w:rFonts w:ascii="Times" w:hAnsi="Times" w:cs="Arial"/>
        </w:rPr>
      </w:pPr>
    </w:p>
    <w:p w14:paraId="581320F2" w14:textId="77777777" w:rsidR="00BF4B94" w:rsidRDefault="00BF4B94" w:rsidP="00806984">
      <w:pPr>
        <w:pStyle w:val="Bezodstpw"/>
        <w:rPr>
          <w:rStyle w:val="FontStyle15"/>
          <w:i/>
          <w:iCs/>
          <w:sz w:val="24"/>
          <w:szCs w:val="24"/>
        </w:rPr>
      </w:pPr>
    </w:p>
    <w:p w14:paraId="35A64C9E" w14:textId="77777777" w:rsidR="00D40BDC" w:rsidRPr="001A30AD" w:rsidRDefault="00D40BDC" w:rsidP="00D40BDC">
      <w:pPr>
        <w:pStyle w:val="Style4"/>
        <w:widowControl/>
        <w:spacing w:line="240" w:lineRule="exact"/>
      </w:pPr>
    </w:p>
    <w:p w14:paraId="345D3A35" w14:textId="77777777" w:rsidR="0017189D" w:rsidRPr="00E9011F" w:rsidRDefault="00451054" w:rsidP="00D40BDC">
      <w:pPr>
        <w:pStyle w:val="Bezodstpw"/>
        <w:rPr>
          <w:rStyle w:val="FontStyle13"/>
          <w:b w:val="0"/>
          <w:bCs w:val="0"/>
          <w:sz w:val="24"/>
          <w:szCs w:val="24"/>
        </w:rPr>
      </w:pPr>
      <w:r w:rsidRPr="00E9011F">
        <w:rPr>
          <w:rStyle w:val="FontStyle13"/>
          <w:b w:val="0"/>
          <w:bCs w:val="0"/>
          <w:sz w:val="24"/>
          <w:szCs w:val="24"/>
        </w:rPr>
        <w:t xml:space="preserve">Konkluzja (należy podkreślić właściwy wariant). W przypadku zaznaczenia wariantu </w:t>
      </w:r>
      <w:r w:rsidR="00F80CB8">
        <w:rPr>
          <w:rStyle w:val="FontStyle13"/>
          <w:b w:val="0"/>
          <w:bCs w:val="0"/>
          <w:sz w:val="24"/>
          <w:szCs w:val="24"/>
        </w:rPr>
        <w:t>3</w:t>
      </w:r>
      <w:r w:rsidRPr="00E9011F">
        <w:rPr>
          <w:rStyle w:val="FontStyle13"/>
          <w:b w:val="0"/>
          <w:bCs w:val="0"/>
          <w:sz w:val="24"/>
          <w:szCs w:val="24"/>
        </w:rPr>
        <w:t xml:space="preserve"> należy podać uzasadnienie konkluzji</w:t>
      </w:r>
      <w:r w:rsidR="00D40BDC">
        <w:rPr>
          <w:rStyle w:val="FontStyle13"/>
          <w:b w:val="0"/>
          <w:bCs w:val="0"/>
          <w:sz w:val="24"/>
          <w:szCs w:val="24"/>
        </w:rPr>
        <w:t>:</w:t>
      </w:r>
    </w:p>
    <w:p w14:paraId="778EDC57" w14:textId="77777777" w:rsidR="00EF7F4C" w:rsidRDefault="0052524C" w:rsidP="00D40BDC">
      <w:pPr>
        <w:pStyle w:val="Bezodstpw"/>
        <w:rPr>
          <w:rStyle w:val="FontStyle13"/>
          <w:i/>
          <w:iCs/>
          <w:sz w:val="24"/>
          <w:szCs w:val="24"/>
          <w:lang w:val="en-US"/>
        </w:rPr>
      </w:pPr>
      <w:r w:rsidRPr="00E9011F">
        <w:rPr>
          <w:rStyle w:val="FontStyle13"/>
          <w:i/>
          <w:iCs/>
          <w:sz w:val="24"/>
          <w:szCs w:val="24"/>
          <w:lang w:val="en-US"/>
        </w:rPr>
        <w:t xml:space="preserve">Conclusion (choose one option). When choosing option </w:t>
      </w:r>
      <w:r w:rsidR="00F80CB8">
        <w:rPr>
          <w:rStyle w:val="FontStyle13"/>
          <w:i/>
          <w:iCs/>
          <w:sz w:val="24"/>
          <w:szCs w:val="24"/>
          <w:lang w:val="en-US"/>
        </w:rPr>
        <w:t>3</w:t>
      </w:r>
      <w:r w:rsidRPr="00E9011F">
        <w:rPr>
          <w:rStyle w:val="FontStyle13"/>
          <w:i/>
          <w:iCs/>
          <w:sz w:val="24"/>
          <w:szCs w:val="24"/>
          <w:lang w:val="en-US"/>
        </w:rPr>
        <w:t xml:space="preserve">, </w:t>
      </w:r>
      <w:r w:rsidR="002316DD">
        <w:rPr>
          <w:rStyle w:val="FontStyle13"/>
          <w:i/>
          <w:iCs/>
          <w:sz w:val="24"/>
          <w:szCs w:val="24"/>
          <w:lang w:val="en-US"/>
        </w:rPr>
        <w:t xml:space="preserve">please </w:t>
      </w:r>
      <w:r w:rsidRPr="00E9011F">
        <w:rPr>
          <w:rStyle w:val="FontStyle13"/>
          <w:i/>
          <w:iCs/>
          <w:sz w:val="24"/>
          <w:szCs w:val="24"/>
          <w:lang w:val="en-US"/>
        </w:rPr>
        <w:t>provide a justification</w:t>
      </w:r>
      <w:r w:rsidR="00D40BDC">
        <w:rPr>
          <w:rStyle w:val="FontStyle13"/>
          <w:i/>
          <w:iCs/>
          <w:sz w:val="24"/>
          <w:szCs w:val="24"/>
          <w:lang w:val="en-US"/>
        </w:rPr>
        <w:t>:</w:t>
      </w:r>
    </w:p>
    <w:p w14:paraId="3EA7F4AF" w14:textId="77777777" w:rsidR="00EF7F4C" w:rsidRDefault="00EF7F4C" w:rsidP="00EF7F4C">
      <w:pPr>
        <w:pStyle w:val="Style4"/>
        <w:widowControl/>
        <w:spacing w:before="134" w:line="317" w:lineRule="exact"/>
        <w:rPr>
          <w:rStyle w:val="FontStyle13"/>
          <w:i/>
          <w:iCs/>
          <w:sz w:val="24"/>
          <w:szCs w:val="24"/>
          <w:lang w:val="en-US"/>
        </w:rPr>
      </w:pPr>
    </w:p>
    <w:p w14:paraId="014DA72A" w14:textId="77777777" w:rsidR="00EF7F4C" w:rsidRDefault="00EF7F4C" w:rsidP="007E57FA">
      <w:pPr>
        <w:pStyle w:val="Bezodstpw"/>
        <w:numPr>
          <w:ilvl w:val="0"/>
          <w:numId w:val="4"/>
        </w:numPr>
        <w:rPr>
          <w:rStyle w:val="FontStyle15"/>
          <w:b/>
          <w:bCs/>
          <w:sz w:val="24"/>
          <w:szCs w:val="24"/>
        </w:rPr>
      </w:pPr>
      <w:r>
        <w:rPr>
          <w:rStyle w:val="FontStyle15"/>
          <w:sz w:val="24"/>
          <w:szCs w:val="24"/>
        </w:rPr>
        <w:t>Manuskrypt</w:t>
      </w:r>
      <w:r w:rsidR="00062761" w:rsidRPr="00E9011F">
        <w:rPr>
          <w:rStyle w:val="FontStyle15"/>
          <w:sz w:val="24"/>
          <w:szCs w:val="24"/>
        </w:rPr>
        <w:t xml:space="preserve"> nadaje się do publikacji pod warunkiem dokonania wskazanych zmian</w:t>
      </w:r>
    </w:p>
    <w:p w14:paraId="1B12B50D" w14:textId="77777777" w:rsidR="00B956D7" w:rsidRDefault="00B956D7" w:rsidP="00D86AF5">
      <w:pPr>
        <w:pStyle w:val="Bezodstpw"/>
        <w:ind w:left="720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B956D7">
        <w:rPr>
          <w:rStyle w:val="FontStyle15"/>
          <w:b/>
          <w:bCs/>
          <w:i/>
          <w:iCs/>
          <w:sz w:val="24"/>
          <w:szCs w:val="24"/>
          <w:lang w:val="en-US"/>
        </w:rPr>
        <w:t>The manuscript is suitable for publication provided that the changes indicated are made</w:t>
      </w:r>
    </w:p>
    <w:p w14:paraId="37B86F71" w14:textId="77777777" w:rsidR="00B956D7" w:rsidRDefault="00B956D7" w:rsidP="00B956D7">
      <w:pPr>
        <w:pStyle w:val="Bezodstpw"/>
        <w:rPr>
          <w:rStyle w:val="FontStyle15"/>
          <w:b/>
          <w:bCs/>
          <w:i/>
          <w:iCs/>
          <w:sz w:val="24"/>
          <w:szCs w:val="24"/>
          <w:lang w:val="en-US"/>
        </w:rPr>
      </w:pPr>
    </w:p>
    <w:p w14:paraId="31D752A4" w14:textId="458E7F81" w:rsidR="0075634D" w:rsidRPr="00E9011F" w:rsidRDefault="0075634D">
      <w:pPr>
        <w:pStyle w:val="Style5"/>
        <w:widowControl/>
        <w:spacing w:line="437" w:lineRule="exact"/>
        <w:jc w:val="left"/>
        <w:rPr>
          <w:rStyle w:val="FontStyle15"/>
          <w:sz w:val="24"/>
          <w:szCs w:val="24"/>
          <w:lang w:val="en-US"/>
        </w:rPr>
      </w:pPr>
    </w:p>
    <w:sectPr w:rsidR="0075634D" w:rsidRPr="00E9011F" w:rsidSect="0017189D">
      <w:type w:val="continuous"/>
      <w:pgSz w:w="11905" w:h="16837"/>
      <w:pgMar w:top="860" w:right="1762" w:bottom="827" w:left="139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4B57B" w14:textId="77777777" w:rsidR="005204A8" w:rsidRDefault="005204A8">
      <w:r>
        <w:separator/>
      </w:r>
    </w:p>
  </w:endnote>
  <w:endnote w:type="continuationSeparator" w:id="0">
    <w:p w14:paraId="3F0F6B7F" w14:textId="77777777" w:rsidR="005204A8" w:rsidRDefault="0052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241287"/>
      <w:docPartObj>
        <w:docPartGallery w:val="Page Numbers (Bottom of Page)"/>
        <w:docPartUnique/>
      </w:docPartObj>
    </w:sdtPr>
    <w:sdtEndPr/>
    <w:sdtContent>
      <w:p w14:paraId="5C3535A3" w14:textId="77777777" w:rsidR="00802A08" w:rsidRDefault="007550CD">
        <w:pPr>
          <w:pStyle w:val="Stopka"/>
          <w:jc w:val="right"/>
        </w:pPr>
        <w:r>
          <w:fldChar w:fldCharType="begin"/>
        </w:r>
        <w:r w:rsidR="00802A08">
          <w:instrText>PAGE   \* MERGEFORMAT</w:instrText>
        </w:r>
        <w:r>
          <w:fldChar w:fldCharType="separate"/>
        </w:r>
        <w:r w:rsidR="002E08DD">
          <w:rPr>
            <w:noProof/>
          </w:rPr>
          <w:t>2</w:t>
        </w:r>
        <w:r>
          <w:fldChar w:fldCharType="end"/>
        </w:r>
      </w:p>
    </w:sdtContent>
  </w:sdt>
  <w:p w14:paraId="005790E6" w14:textId="77777777" w:rsidR="0017189D" w:rsidRDefault="0017189D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30D8" w14:textId="77777777" w:rsidR="0017189D" w:rsidRDefault="00451054">
    <w:pPr>
      <w:pStyle w:val="Style5"/>
      <w:widowControl/>
      <w:spacing w:line="240" w:lineRule="auto"/>
      <w:jc w:val="right"/>
      <w:rPr>
        <w:rStyle w:val="FontStyle15"/>
      </w:rPr>
    </w:pPr>
    <w:r>
      <w:rPr>
        <w:rStyle w:val="FontStyle15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7077" w14:textId="77777777" w:rsidR="005204A8" w:rsidRDefault="005204A8">
      <w:r>
        <w:separator/>
      </w:r>
    </w:p>
  </w:footnote>
  <w:footnote w:type="continuationSeparator" w:id="0">
    <w:p w14:paraId="1E74A6C5" w14:textId="77777777" w:rsidR="005204A8" w:rsidRDefault="0052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84F7" w14:textId="77777777" w:rsidR="00C80929" w:rsidRDefault="00C8092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0" allowOverlap="1" wp14:anchorId="3AF5E454" wp14:editId="06453F6A">
          <wp:simplePos x="0" y="0"/>
          <wp:positionH relativeFrom="page">
            <wp:posOffset>3430440</wp:posOffset>
          </wp:positionH>
          <wp:positionV relativeFrom="page">
            <wp:posOffset>512338</wp:posOffset>
          </wp:positionV>
          <wp:extent cx="3839007" cy="568800"/>
          <wp:effectExtent l="0" t="0" r="0" b="3175"/>
          <wp:wrapNone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9007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54E59">
      <w:rPr>
        <w:noProof/>
      </w:rPr>
      <w:drawing>
        <wp:inline distT="0" distB="0" distL="0" distR="0" wp14:anchorId="299E7145" wp14:editId="3E6C1A8A">
          <wp:extent cx="2032612" cy="71181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70142" cy="759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258C"/>
    <w:multiLevelType w:val="singleLevel"/>
    <w:tmpl w:val="2AA2055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i w:val="0"/>
        <w:iCs w:val="0"/>
      </w:rPr>
    </w:lvl>
  </w:abstractNum>
  <w:abstractNum w:abstractNumId="1" w15:restartNumberingAfterBreak="0">
    <w:nsid w:val="34FF4956"/>
    <w:multiLevelType w:val="hybridMultilevel"/>
    <w:tmpl w:val="57107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430B3"/>
    <w:multiLevelType w:val="hybridMultilevel"/>
    <w:tmpl w:val="811A4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66253"/>
    <w:multiLevelType w:val="hybridMultilevel"/>
    <w:tmpl w:val="A606B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D0"/>
    <w:rsid w:val="000156EE"/>
    <w:rsid w:val="00016295"/>
    <w:rsid w:val="0001678E"/>
    <w:rsid w:val="00021054"/>
    <w:rsid w:val="00040D0E"/>
    <w:rsid w:val="0004400E"/>
    <w:rsid w:val="00046611"/>
    <w:rsid w:val="000478D0"/>
    <w:rsid w:val="00062761"/>
    <w:rsid w:val="0009077B"/>
    <w:rsid w:val="000A3A31"/>
    <w:rsid w:val="000B397E"/>
    <w:rsid w:val="000D1759"/>
    <w:rsid w:val="000E19DB"/>
    <w:rsid w:val="000F501F"/>
    <w:rsid w:val="000F7939"/>
    <w:rsid w:val="00106121"/>
    <w:rsid w:val="00117A1B"/>
    <w:rsid w:val="00126C95"/>
    <w:rsid w:val="00137FC4"/>
    <w:rsid w:val="0015069E"/>
    <w:rsid w:val="001624B0"/>
    <w:rsid w:val="0017189D"/>
    <w:rsid w:val="0018588F"/>
    <w:rsid w:val="001A30AD"/>
    <w:rsid w:val="001A731B"/>
    <w:rsid w:val="001B623D"/>
    <w:rsid w:val="001F3AD4"/>
    <w:rsid w:val="002316DD"/>
    <w:rsid w:val="002B06F5"/>
    <w:rsid w:val="002B5AE1"/>
    <w:rsid w:val="002B6108"/>
    <w:rsid w:val="002C4D00"/>
    <w:rsid w:val="002E08DD"/>
    <w:rsid w:val="002E592E"/>
    <w:rsid w:val="002F574D"/>
    <w:rsid w:val="003276EE"/>
    <w:rsid w:val="003713AA"/>
    <w:rsid w:val="0038672D"/>
    <w:rsid w:val="0038758D"/>
    <w:rsid w:val="00397016"/>
    <w:rsid w:val="003D0742"/>
    <w:rsid w:val="0040133C"/>
    <w:rsid w:val="0040283F"/>
    <w:rsid w:val="0040494B"/>
    <w:rsid w:val="004242FF"/>
    <w:rsid w:val="00451054"/>
    <w:rsid w:val="00462313"/>
    <w:rsid w:val="00476C02"/>
    <w:rsid w:val="00477DB2"/>
    <w:rsid w:val="00483345"/>
    <w:rsid w:val="00483E54"/>
    <w:rsid w:val="004C4FC3"/>
    <w:rsid w:val="004C5F89"/>
    <w:rsid w:val="004E1EF6"/>
    <w:rsid w:val="004F020B"/>
    <w:rsid w:val="004F48AB"/>
    <w:rsid w:val="0050095F"/>
    <w:rsid w:val="005204A8"/>
    <w:rsid w:val="0052524C"/>
    <w:rsid w:val="00540160"/>
    <w:rsid w:val="00545AA6"/>
    <w:rsid w:val="00586B5B"/>
    <w:rsid w:val="00597260"/>
    <w:rsid w:val="005B2658"/>
    <w:rsid w:val="005B6BFD"/>
    <w:rsid w:val="005D296A"/>
    <w:rsid w:val="005D5BDE"/>
    <w:rsid w:val="005E4654"/>
    <w:rsid w:val="00637203"/>
    <w:rsid w:val="00667C08"/>
    <w:rsid w:val="00691BCA"/>
    <w:rsid w:val="006B7AD7"/>
    <w:rsid w:val="006D2D0A"/>
    <w:rsid w:val="0071591C"/>
    <w:rsid w:val="007342C8"/>
    <w:rsid w:val="007343C1"/>
    <w:rsid w:val="007531C9"/>
    <w:rsid w:val="007550CD"/>
    <w:rsid w:val="0075634D"/>
    <w:rsid w:val="00792C10"/>
    <w:rsid w:val="007C7FE2"/>
    <w:rsid w:val="007E57FA"/>
    <w:rsid w:val="00802A08"/>
    <w:rsid w:val="00806984"/>
    <w:rsid w:val="00815DEA"/>
    <w:rsid w:val="0082548E"/>
    <w:rsid w:val="00825866"/>
    <w:rsid w:val="00867542"/>
    <w:rsid w:val="008765AA"/>
    <w:rsid w:val="0087767E"/>
    <w:rsid w:val="008C7549"/>
    <w:rsid w:val="008D3630"/>
    <w:rsid w:val="008D678D"/>
    <w:rsid w:val="009424E4"/>
    <w:rsid w:val="00946C87"/>
    <w:rsid w:val="00957B32"/>
    <w:rsid w:val="009D6535"/>
    <w:rsid w:val="00A02DB0"/>
    <w:rsid w:val="00A23B20"/>
    <w:rsid w:val="00A24FA8"/>
    <w:rsid w:val="00A32AB0"/>
    <w:rsid w:val="00A609E8"/>
    <w:rsid w:val="00A9678B"/>
    <w:rsid w:val="00AD3CC4"/>
    <w:rsid w:val="00AE78C1"/>
    <w:rsid w:val="00B03834"/>
    <w:rsid w:val="00B430AB"/>
    <w:rsid w:val="00B63263"/>
    <w:rsid w:val="00B956D7"/>
    <w:rsid w:val="00BB3ED2"/>
    <w:rsid w:val="00BC6C27"/>
    <w:rsid w:val="00BE346A"/>
    <w:rsid w:val="00BF1CDA"/>
    <w:rsid w:val="00BF3D53"/>
    <w:rsid w:val="00BF4B94"/>
    <w:rsid w:val="00C01325"/>
    <w:rsid w:val="00C024D3"/>
    <w:rsid w:val="00C25E46"/>
    <w:rsid w:val="00C27938"/>
    <w:rsid w:val="00C33D17"/>
    <w:rsid w:val="00C33EC0"/>
    <w:rsid w:val="00C46E02"/>
    <w:rsid w:val="00C67BEA"/>
    <w:rsid w:val="00C71B48"/>
    <w:rsid w:val="00C726F8"/>
    <w:rsid w:val="00C80929"/>
    <w:rsid w:val="00CC07E3"/>
    <w:rsid w:val="00D122F2"/>
    <w:rsid w:val="00D26C0F"/>
    <w:rsid w:val="00D30E81"/>
    <w:rsid w:val="00D40BDC"/>
    <w:rsid w:val="00D43527"/>
    <w:rsid w:val="00D7433C"/>
    <w:rsid w:val="00D86AF5"/>
    <w:rsid w:val="00DC60CB"/>
    <w:rsid w:val="00DE212A"/>
    <w:rsid w:val="00E31A06"/>
    <w:rsid w:val="00E61890"/>
    <w:rsid w:val="00E66AF1"/>
    <w:rsid w:val="00E72FCD"/>
    <w:rsid w:val="00E74AD8"/>
    <w:rsid w:val="00E74D7F"/>
    <w:rsid w:val="00E9011F"/>
    <w:rsid w:val="00E96BEE"/>
    <w:rsid w:val="00EC2FDC"/>
    <w:rsid w:val="00EF4714"/>
    <w:rsid w:val="00EF7F4C"/>
    <w:rsid w:val="00F07147"/>
    <w:rsid w:val="00F07BE4"/>
    <w:rsid w:val="00F5331E"/>
    <w:rsid w:val="00F75914"/>
    <w:rsid w:val="00F80CB8"/>
    <w:rsid w:val="00F90118"/>
    <w:rsid w:val="00FB0341"/>
    <w:rsid w:val="00FF39AF"/>
    <w:rsid w:val="00FF5286"/>
    <w:rsid w:val="00FF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A33A4"/>
  <w15:docId w15:val="{34FA87EB-DEE0-0545-9738-A045D75E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89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4714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17189D"/>
    <w:pPr>
      <w:spacing w:line="322" w:lineRule="exact"/>
      <w:jc w:val="center"/>
    </w:pPr>
  </w:style>
  <w:style w:type="paragraph" w:customStyle="1" w:styleId="Style2">
    <w:name w:val="Style2"/>
    <w:basedOn w:val="Normalny"/>
    <w:uiPriority w:val="99"/>
    <w:rsid w:val="0017189D"/>
  </w:style>
  <w:style w:type="paragraph" w:customStyle="1" w:styleId="Style3">
    <w:name w:val="Style3"/>
    <w:basedOn w:val="Normalny"/>
    <w:uiPriority w:val="99"/>
    <w:rsid w:val="0017189D"/>
  </w:style>
  <w:style w:type="paragraph" w:customStyle="1" w:styleId="Style4">
    <w:name w:val="Style4"/>
    <w:basedOn w:val="Normalny"/>
    <w:uiPriority w:val="99"/>
    <w:rsid w:val="0017189D"/>
    <w:pPr>
      <w:spacing w:line="278" w:lineRule="exact"/>
      <w:jc w:val="both"/>
    </w:pPr>
  </w:style>
  <w:style w:type="paragraph" w:customStyle="1" w:styleId="Style5">
    <w:name w:val="Style5"/>
    <w:basedOn w:val="Normalny"/>
    <w:uiPriority w:val="99"/>
    <w:rsid w:val="0017189D"/>
    <w:pPr>
      <w:spacing w:line="278" w:lineRule="exact"/>
      <w:jc w:val="both"/>
    </w:pPr>
  </w:style>
  <w:style w:type="paragraph" w:customStyle="1" w:styleId="Style6">
    <w:name w:val="Style6"/>
    <w:basedOn w:val="Normalny"/>
    <w:uiPriority w:val="99"/>
    <w:rsid w:val="0017189D"/>
    <w:pPr>
      <w:spacing w:line="275" w:lineRule="exact"/>
    </w:pPr>
  </w:style>
  <w:style w:type="character" w:customStyle="1" w:styleId="FontStyle11">
    <w:name w:val="Font Style11"/>
    <w:basedOn w:val="Domylnaczcionkaakapitu"/>
    <w:uiPriority w:val="99"/>
    <w:rsid w:val="001718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rsid w:val="0017189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Domylnaczcionkaakapitu"/>
    <w:uiPriority w:val="99"/>
    <w:rsid w:val="001718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17189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17189D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2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A08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02A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A08"/>
    <w:rPr>
      <w:rFonts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5E465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F3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7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01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F47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i Jarek</dc:creator>
  <cp:keywords/>
  <dc:description/>
  <cp:lastModifiedBy>Jarosław Kostrubiec</cp:lastModifiedBy>
  <cp:revision>3</cp:revision>
  <dcterms:created xsi:type="dcterms:W3CDTF">2022-03-23T16:56:00Z</dcterms:created>
  <dcterms:modified xsi:type="dcterms:W3CDTF">2022-03-23T19:13:00Z</dcterms:modified>
</cp:coreProperties>
</file>